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-48893</wp:posOffset>
            </wp:positionH>
            <wp:positionV relativeFrom="paragraph">
              <wp:posOffset>0</wp:posOffset>
            </wp:positionV>
            <wp:extent cx="1842135" cy="1069975"/>
            <wp:effectExtent b="0" l="0" r="0" t="0"/>
            <wp:wrapSquare wrapText="bothSides" distB="0" distT="0" distL="114300" distR="114300"/>
            <wp:docPr descr="Graphical user interface, application&#10;&#10;Description automatically generated" id="142" name="image2.png"/>
            <a:graphic>
              <a:graphicData uri="http://schemas.openxmlformats.org/drawingml/2006/picture">
                <pic:pic>
                  <pic:nvPicPr>
                    <pic:cNvPr descr="Graphical user interface, application&#10;&#10;Description automatically generated" id="0" name="image2.png"/>
                    <pic:cNvPicPr preferRelativeResize="0"/>
                  </pic:nvPicPr>
                  <pic:blipFill>
                    <a:blip r:embed="rId7"/>
                    <a:srcRect b="0" l="0" r="0" t="0"/>
                    <a:stretch>
                      <a:fillRect/>
                    </a:stretch>
                  </pic:blipFill>
                  <pic:spPr>
                    <a:xfrm>
                      <a:off x="0" y="0"/>
                      <a:ext cx="1842135" cy="106997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color w:val="25b9f0"/>
          <w:sz w:val="48"/>
          <w:szCs w:val="4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color w:val="25b9f0"/>
          <w:sz w:val="48"/>
          <w:szCs w:val="4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color w:val="25b9f0"/>
          <w:sz w:val="48"/>
          <w:szCs w:val="48"/>
        </w:rPr>
      </w:pPr>
      <w:r w:rsidDel="00000000" w:rsidR="00000000" w:rsidRPr="00000000">
        <w:rPr>
          <w:rtl w:val="0"/>
        </w:rPr>
      </w:r>
    </w:p>
    <w:p w:rsidR="00000000" w:rsidDel="00000000" w:rsidP="00000000" w:rsidRDefault="00000000" w:rsidRPr="00000000" w14:paraId="00000005">
      <w:pPr>
        <w:jc w:val="center"/>
        <w:rPr>
          <w:rFonts w:ascii="Arial" w:cs="Arial" w:eastAsia="Arial" w:hAnsi="Arial"/>
          <w:color w:val="25b9f0"/>
          <w:sz w:val="48"/>
          <w:szCs w:val="4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color w:val="25b9f0"/>
          <w:sz w:val="48"/>
          <w:szCs w:val="4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color w:val="25b9f0"/>
          <w:sz w:val="48"/>
          <w:szCs w:val="4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color w:val="25b9f0"/>
          <w:sz w:val="48"/>
          <w:szCs w:val="4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color w:val="25b9f0"/>
          <w:sz w:val="48"/>
          <w:szCs w:val="4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color w:val="25b9f0"/>
          <w:sz w:val="48"/>
          <w:szCs w:val="48"/>
        </w:rPr>
        <w:sectPr>
          <w:headerReference r:id="rId8" w:type="default"/>
          <w:footerReference r:id="rId9" w:type="default"/>
          <w:footerReference r:id="rId10" w:type="first"/>
          <w:footerReference r:id="rId11" w:type="even"/>
          <w:pgSz w:h="16817" w:w="11901" w:orient="portrait"/>
          <w:pgMar w:bottom="566.9291338582677" w:top="1133.8582677165355" w:left="1133.8582677165355" w:right="1133.8582677165355" w:header="709" w:footer="709"/>
          <w:pgNumType w:start="1"/>
          <w:titlePg w:val="1"/>
        </w:sectPr>
      </w:pPr>
      <w:r w:rsidDel="00000000" w:rsidR="00000000" w:rsidRPr="00000000">
        <w:rPr>
          <w:rFonts w:ascii="Arial" w:cs="Arial" w:eastAsia="Arial" w:hAnsi="Arial"/>
          <w:color w:val="25b9f0"/>
          <w:sz w:val="48"/>
          <w:szCs w:val="48"/>
        </w:rPr>
        <mc:AlternateContent>
          <mc:Choice Requires="wpg">
            <w:drawing>
              <wp:anchor allowOverlap="1" behindDoc="0" distB="0" distT="0" distL="182880" distR="182880" hidden="0" layoutInCell="1" locked="0" relativeHeight="0" simplePos="0">
                <wp:simplePos x="0" y="0"/>
                <wp:positionH relativeFrom="margin">
                  <wp:align>center</wp:align>
                </wp:positionH>
                <wp:positionV relativeFrom="margin">
                  <wp:align>center</wp:align>
                </wp:positionV>
                <wp:extent cx="6604635" cy="2205990"/>
                <wp:effectExtent b="0" l="0" r="0" t="0"/>
                <wp:wrapSquare wrapText="bothSides" distB="0" distT="0" distL="182880" distR="182880"/>
                <wp:docPr id="141" name=""/>
                <a:graphic>
                  <a:graphicData uri="http://schemas.microsoft.com/office/word/2010/wordprocessingShape">
                    <wps:wsp>
                      <wps:cNvSpPr/>
                      <wps:cNvPr id="2" name="Shape 2"/>
                      <wps:spPr>
                        <a:xfrm>
                          <a:off x="2053208" y="2686530"/>
                          <a:ext cx="6585585" cy="2186940"/>
                        </a:xfrm>
                        <a:prstGeom prst="rect">
                          <a:avLst/>
                        </a:prstGeom>
                        <a:noFill/>
                        <a:ln>
                          <a:noFill/>
                        </a:ln>
                      </wps:spPr>
                      <wps:txbx>
                        <w:txbxContent>
                          <w:p w:rsidR="00000000" w:rsidDel="00000000" w:rsidP="00000000" w:rsidRDefault="00000000" w:rsidRPr="00000000">
                            <w:pPr>
                              <w:spacing w:after="560" w:before="40" w:line="215.00000953674316"/>
                              <w:ind w:left="0" w:right="0" w:firstLine="0"/>
                              <w:jc w:val="center"/>
                              <w:textDirection w:val="btLr"/>
                            </w:pPr>
                            <w:r w:rsidDel="00000000" w:rsidR="00000000" w:rsidRPr="00000000">
                              <w:rPr>
                                <w:rFonts w:ascii="Arial" w:cs="Arial" w:eastAsia="Arial" w:hAnsi="Arial"/>
                                <w:b w:val="0"/>
                                <w:i w:val="0"/>
                                <w:smallCaps w:val="0"/>
                                <w:strike w:val="0"/>
                                <w:color w:val="25b2e8"/>
                                <w:sz w:val="72"/>
                                <w:vertAlign w:val="baseline"/>
                              </w:rPr>
                              <w:t xml:space="preserve">JANET MACKENZIE MEDAL</w:t>
                            </w:r>
                          </w:p>
                          <w:p w:rsidR="00000000" w:rsidDel="00000000" w:rsidP="00000000" w:rsidRDefault="00000000" w:rsidRPr="00000000">
                            <w:pPr>
                              <w:spacing w:after="40" w:before="40" w:line="240"/>
                              <w:ind w:left="0" w:right="0" w:firstLine="0"/>
                              <w:jc w:val="center"/>
                              <w:textDirection w:val="btLr"/>
                            </w:pPr>
                            <w:r w:rsidDel="00000000" w:rsidR="00000000" w:rsidRPr="00000000">
                              <w:rPr>
                                <w:rFonts w:ascii="Arial" w:cs="Arial" w:eastAsia="Arial" w:hAnsi="Arial"/>
                                <w:b w:val="0"/>
                                <w:i w:val="0"/>
                                <w:smallCaps w:val="0"/>
                                <w:strike w:val="0"/>
                                <w:color w:val="25b2e8"/>
                                <w:sz w:val="72"/>
                                <w:vertAlign w:val="baseline"/>
                              </w:rPr>
                            </w:r>
                            <w:r w:rsidDel="00000000" w:rsidR="00000000" w:rsidRPr="00000000">
                              <w:rPr>
                                <w:rFonts w:ascii="Arial" w:cs="Arial" w:eastAsia="Arial" w:hAnsi="Arial"/>
                                <w:b w:val="0"/>
                                <w:i w:val="0"/>
                                <w:smallCaps w:val="1"/>
                                <w:strike w:val="0"/>
                                <w:color w:val="000000"/>
                                <w:sz w:val="60"/>
                                <w:vertAlign w:val="baseline"/>
                              </w:rPr>
                              <w:t xml:space="preserve">NOMINATION INSTRUCTIONS</w:t>
                            </w:r>
                          </w:p>
                          <w:p w:rsidR="00000000" w:rsidDel="00000000" w:rsidP="00000000" w:rsidRDefault="00000000" w:rsidRPr="00000000">
                            <w:pPr>
                              <w:spacing w:after="40" w:before="80" w:line="240"/>
                              <w:ind w:left="0" w:right="0" w:firstLine="0"/>
                              <w:jc w:val="center"/>
                              <w:textDirection w:val="btLr"/>
                            </w:pPr>
                            <w:r w:rsidDel="00000000" w:rsidR="00000000" w:rsidRPr="00000000">
                              <w:rPr>
                                <w:rFonts w:ascii="Arial" w:cs="Arial" w:eastAsia="Arial" w:hAnsi="Arial"/>
                                <w:b w:val="0"/>
                                <w:i w:val="0"/>
                                <w:smallCaps w:val="1"/>
                                <w:strike w:val="0"/>
                                <w:color w:val="000000"/>
                                <w:sz w:val="60"/>
                                <w:vertAlign w:val="baseline"/>
                              </w:rPr>
                            </w:r>
                            <w:r w:rsidDel="00000000" w:rsidR="00000000" w:rsidRPr="00000000">
                              <w:rPr>
                                <w:rFonts w:ascii="Arial" w:cs="Arial" w:eastAsia="Arial" w:hAnsi="Arial"/>
                                <w:b w:val="0"/>
                                <w:i w:val="0"/>
                                <w:smallCaps w:val="1"/>
                                <w:strike w:val="0"/>
                                <w:color w:val="000000"/>
                                <w:sz w:val="60"/>
                                <w:vertAlign w:val="baseline"/>
                              </w:rPr>
                              <w:t xml:space="preserve">2022</w:t>
                            </w:r>
                          </w:p>
                        </w:txbxContent>
                      </wps:txbx>
                      <wps:bodyPr anchorCtr="0" anchor="t" bIns="0" lIns="0" spcFirstLastPara="1" rIns="0" wrap="square" tIns="0">
                        <a:noAutofit/>
                      </wps:bodyPr>
                    </wps:wsp>
                  </a:graphicData>
                </a:graphic>
              </wp:anchor>
            </w:drawing>
          </mc:Choice>
          <mc:Fallback>
            <w:drawing>
              <wp:anchor allowOverlap="1" behindDoc="0" distB="0" distT="0" distL="182880" distR="182880" hidden="0" layoutInCell="1" locked="0" relativeHeight="0" simplePos="0">
                <wp:simplePos x="0" y="0"/>
                <wp:positionH relativeFrom="margin">
                  <wp:align>center</wp:align>
                </wp:positionH>
                <wp:positionV relativeFrom="margin">
                  <wp:align>center</wp:align>
                </wp:positionV>
                <wp:extent cx="6604635" cy="2205990"/>
                <wp:effectExtent b="0" l="0" r="0" t="0"/>
                <wp:wrapSquare wrapText="bothSides" distB="0" distT="0" distL="182880" distR="182880"/>
                <wp:docPr id="14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604635" cy="22059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B">
      <w:pPr>
        <w:jc w:val="center"/>
        <w:rPr>
          <w:rFonts w:ascii="Arial" w:cs="Arial" w:eastAsia="Arial" w:hAnsi="Arial"/>
          <w:color w:val="25b9f0"/>
          <w:sz w:val="48"/>
          <w:szCs w:val="48"/>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color w:val="25b9f0"/>
          <w:sz w:val="48"/>
          <w:szCs w:val="48"/>
        </w:rPr>
      </w:pPr>
      <w:r w:rsidDel="00000000" w:rsidR="00000000" w:rsidRPr="00000000">
        <w:rPr>
          <w:rFonts w:ascii="Arial" w:cs="Arial" w:eastAsia="Arial" w:hAnsi="Arial"/>
          <w:color w:val="25b9f0"/>
          <w:sz w:val="48"/>
          <w:szCs w:val="48"/>
          <w:rtl w:val="0"/>
        </w:rPr>
        <w:t xml:space="preserve">CONTENTS</w:t>
      </w:r>
    </w:p>
    <w:p w:rsidR="00000000" w:rsidDel="00000000" w:rsidP="00000000" w:rsidRDefault="00000000" w:rsidRPr="00000000" w14:paraId="0000000D">
      <w:pPr>
        <w:rPr>
          <w:color w:val="25b9f0"/>
          <w:sz w:val="48"/>
          <w:szCs w:val="4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tabs>
              <w:tab w:val="right" w:pos="9637.511811023622"/>
            </w:tabs>
            <w:spacing w:after="0" w:before="240" w:line="240" w:lineRule="auto"/>
            <w:ind w:left="0" w:firstLine="0"/>
            <w:rPr/>
          </w:pPr>
          <w:r w:rsidDel="00000000" w:rsidR="00000000" w:rsidRPr="00000000">
            <w:fldChar w:fldCharType="begin"/>
            <w:instrText xml:space="preserve"> TOC \h \u \z </w:instrText>
            <w:fldChar w:fldCharType="separate"/>
          </w:r>
          <w:hyperlink w:anchor="_heading=h.gjdgxs">
            <w:r w:rsidDel="00000000" w:rsidR="00000000" w:rsidRPr="00000000">
              <w:rPr>
                <w:b w:val="1"/>
                <w:rtl w:val="0"/>
              </w:rPr>
              <w:t xml:space="preserve">NOMINATION GUIDELINES</w:t>
            </w:r>
          </w:hyperlink>
          <w:r w:rsidDel="00000000" w:rsidR="00000000" w:rsidRPr="00000000">
            <w:rPr>
              <w:b w:val="1"/>
              <w:rtl w:val="0"/>
            </w:rPr>
            <w:tab/>
          </w:r>
          <w:r w:rsidDel="00000000" w:rsidR="00000000" w:rsidRPr="00000000">
            <w:fldChar w:fldCharType="begin"/>
            <w:instrText xml:space="preserve"> PAGEREF _heading=h.gjdgxs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F">
          <w:pPr>
            <w:numPr>
              <w:ilvl w:val="0"/>
              <w:numId w:val="4"/>
            </w:numPr>
            <w:tabs>
              <w:tab w:val="right" w:pos="9637.511811023622"/>
            </w:tabs>
            <w:spacing w:after="0" w:before="240" w:line="240" w:lineRule="auto"/>
            <w:ind w:left="720" w:hanging="360"/>
            <w:rPr/>
          </w:pPr>
          <w:hyperlink w:anchor="_heading=h.30j0zll">
            <w:r w:rsidDel="00000000" w:rsidR="00000000" w:rsidRPr="00000000">
              <w:rPr>
                <w:rtl w:val="0"/>
              </w:rPr>
              <w:t xml:space="preserve">ELIGIBILITY</w:t>
            </w:r>
          </w:hyperlink>
          <w:r w:rsidDel="00000000" w:rsidR="00000000" w:rsidRPr="00000000">
            <w:rPr>
              <w:rtl w:val="0"/>
            </w:rPr>
            <w:tab/>
          </w:r>
          <w:r w:rsidDel="00000000" w:rsidR="00000000" w:rsidRPr="00000000">
            <w:fldChar w:fldCharType="begin"/>
            <w:instrText xml:space="preserve"> PAGEREF _heading=h.30j0zll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0">
          <w:pPr>
            <w:numPr>
              <w:ilvl w:val="0"/>
              <w:numId w:val="4"/>
            </w:numPr>
            <w:tabs>
              <w:tab w:val="right" w:pos="9637.511811023622"/>
            </w:tabs>
            <w:spacing w:after="0" w:before="240" w:line="240" w:lineRule="auto"/>
            <w:ind w:left="720" w:hanging="360"/>
            <w:rPr/>
          </w:pPr>
          <w:hyperlink w:anchor="_heading=h.1fob9te">
            <w:r w:rsidDel="00000000" w:rsidR="00000000" w:rsidRPr="00000000">
              <w:rPr>
                <w:rtl w:val="0"/>
              </w:rPr>
              <w:t xml:space="preserve">SELECTION CRITERIA</w:t>
            </w:r>
          </w:hyperlink>
          <w:r w:rsidDel="00000000" w:rsidR="00000000" w:rsidRPr="00000000">
            <w:rPr>
              <w:rtl w:val="0"/>
            </w:rPr>
            <w:tab/>
          </w:r>
          <w:r w:rsidDel="00000000" w:rsidR="00000000" w:rsidRPr="00000000">
            <w:fldChar w:fldCharType="begin"/>
            <w:instrText xml:space="preserve"> PAGEREF _heading=h.1fob9te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1">
          <w:pPr>
            <w:numPr>
              <w:ilvl w:val="0"/>
              <w:numId w:val="4"/>
            </w:numPr>
            <w:tabs>
              <w:tab w:val="right" w:pos="9637.511811023622"/>
            </w:tabs>
            <w:spacing w:after="0" w:before="240" w:line="240" w:lineRule="auto"/>
            <w:ind w:left="720" w:hanging="360"/>
            <w:rPr/>
          </w:pPr>
          <w:hyperlink w:anchor="_heading=h.59o8nou7qjl2">
            <w:r w:rsidDel="00000000" w:rsidR="00000000" w:rsidRPr="00000000">
              <w:rPr>
                <w:rtl w:val="0"/>
              </w:rPr>
              <w:t xml:space="preserve">NOMINATION PROCESS</w:t>
            </w:r>
          </w:hyperlink>
          <w:r w:rsidDel="00000000" w:rsidR="00000000" w:rsidRPr="00000000">
            <w:rPr>
              <w:rtl w:val="0"/>
            </w:rPr>
            <w:tab/>
          </w:r>
          <w:r w:rsidDel="00000000" w:rsidR="00000000" w:rsidRPr="00000000">
            <w:fldChar w:fldCharType="begin"/>
            <w:instrText xml:space="preserve"> PAGEREF _heading=h.59o8nou7qjl2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numPr>
              <w:ilvl w:val="0"/>
              <w:numId w:val="4"/>
            </w:numPr>
            <w:tabs>
              <w:tab w:val="right" w:pos="9637.511811023622"/>
            </w:tabs>
            <w:spacing w:after="0" w:before="240" w:line="240" w:lineRule="auto"/>
            <w:ind w:left="720" w:hanging="360"/>
            <w:rPr/>
          </w:pPr>
          <w:hyperlink w:anchor="_heading=h.3znysh7">
            <w:r w:rsidDel="00000000" w:rsidR="00000000" w:rsidRPr="00000000">
              <w:rPr>
                <w:rtl w:val="0"/>
              </w:rPr>
              <w:t xml:space="preserve">SUBMISSION PROCESS</w:t>
            </w:r>
          </w:hyperlink>
          <w:r w:rsidDel="00000000" w:rsidR="00000000" w:rsidRPr="00000000">
            <w:rPr>
              <w:rtl w:val="0"/>
            </w:rPr>
            <w:tab/>
          </w:r>
          <w:r w:rsidDel="00000000" w:rsidR="00000000" w:rsidRPr="00000000">
            <w:fldChar w:fldCharType="begin"/>
            <w:instrText xml:space="preserve"> PAGEREF _heading=h.3znysh7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numPr>
              <w:ilvl w:val="0"/>
              <w:numId w:val="4"/>
            </w:numPr>
            <w:tabs>
              <w:tab w:val="right" w:pos="9637.511811023622"/>
            </w:tabs>
            <w:spacing w:after="0" w:before="240" w:line="240" w:lineRule="auto"/>
            <w:ind w:left="720" w:hanging="360"/>
            <w:rPr/>
          </w:pPr>
          <w:hyperlink w:anchor="_heading=h.2et92p0">
            <w:r w:rsidDel="00000000" w:rsidR="00000000" w:rsidRPr="00000000">
              <w:rPr>
                <w:rtl w:val="0"/>
              </w:rPr>
              <w:t xml:space="preserve">IMPORTANT DATES</w:t>
            </w:r>
          </w:hyperlink>
          <w:r w:rsidDel="00000000" w:rsidR="00000000" w:rsidRPr="00000000">
            <w:rPr>
              <w:rtl w:val="0"/>
            </w:rPr>
            <w:tab/>
          </w:r>
          <w:r w:rsidDel="00000000" w:rsidR="00000000" w:rsidRPr="00000000">
            <w:fldChar w:fldCharType="begin"/>
            <w:instrText xml:space="preserve"> PAGEREF _heading=h.2et92p0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637.511811023622"/>
            </w:tabs>
            <w:spacing w:after="0" w:before="240" w:line="240" w:lineRule="auto"/>
            <w:ind w:left="0" w:firstLine="0"/>
            <w:rPr/>
          </w:pPr>
          <w:hyperlink w:anchor="_heading=h.tyjcwt">
            <w:r w:rsidDel="00000000" w:rsidR="00000000" w:rsidRPr="00000000">
              <w:rPr>
                <w:b w:val="1"/>
                <w:rtl w:val="0"/>
              </w:rPr>
              <w:t xml:space="preserve">JANET MACKENZIE MEDAL 2022 NOMINATION FORM</w:t>
            </w:r>
          </w:hyperlink>
          <w:r w:rsidDel="00000000" w:rsidR="00000000" w:rsidRPr="00000000">
            <w:rPr>
              <w:b w:val="1"/>
              <w:rtl w:val="0"/>
            </w:rPr>
            <w:tab/>
          </w:r>
          <w:r w:rsidDel="00000000" w:rsidR="00000000" w:rsidRPr="00000000">
            <w:fldChar w:fldCharType="begin"/>
            <w:instrText xml:space="preserve"> PAGEREF _heading=h.tyjcwt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color w:val="25b9f0"/>
          <w:sz w:val="48"/>
          <w:szCs w:val="48"/>
        </w:rPr>
      </w:pPr>
      <w:r w:rsidDel="00000000" w:rsidR="00000000" w:rsidRPr="00000000">
        <w:rPr>
          <w:rtl w:val="0"/>
        </w:rPr>
      </w:r>
    </w:p>
    <w:p w:rsidR="00000000" w:rsidDel="00000000" w:rsidP="00000000" w:rsidRDefault="00000000" w:rsidRPr="00000000" w14:paraId="00000016">
      <w:pPr>
        <w:rPr>
          <w:color w:val="25b9f0"/>
          <w:sz w:val="48"/>
          <w:szCs w:val="48"/>
        </w:rPr>
      </w:pPr>
      <w:r w:rsidDel="00000000" w:rsidR="00000000" w:rsidRPr="00000000">
        <w:rPr>
          <w:rtl w:val="0"/>
        </w:rPr>
      </w:r>
    </w:p>
    <w:p w:rsidR="00000000" w:rsidDel="00000000" w:rsidP="00000000" w:rsidRDefault="00000000" w:rsidRPr="00000000" w14:paraId="00000017">
      <w:pPr>
        <w:rPr>
          <w:color w:val="25b9f0"/>
          <w:sz w:val="48"/>
          <w:szCs w:val="48"/>
        </w:rPr>
      </w:pPr>
      <w:r w:rsidDel="00000000" w:rsidR="00000000" w:rsidRPr="00000000">
        <w:rPr>
          <w:rtl w:val="0"/>
        </w:rPr>
      </w:r>
    </w:p>
    <w:p w:rsidR="00000000" w:rsidDel="00000000" w:rsidP="00000000" w:rsidRDefault="00000000" w:rsidRPr="00000000" w14:paraId="00000018">
      <w:pPr>
        <w:rPr>
          <w:color w:val="25b9f0"/>
          <w:sz w:val="48"/>
          <w:szCs w:val="48"/>
        </w:rPr>
      </w:pPr>
      <w:r w:rsidDel="00000000" w:rsidR="00000000" w:rsidRPr="00000000">
        <w:rPr>
          <w:rtl w:val="0"/>
        </w:rPr>
      </w:r>
    </w:p>
    <w:p w:rsidR="00000000" w:rsidDel="00000000" w:rsidP="00000000" w:rsidRDefault="00000000" w:rsidRPr="00000000" w14:paraId="00000019">
      <w:pPr>
        <w:rPr>
          <w:color w:val="25b9f0"/>
          <w:sz w:val="48"/>
          <w:szCs w:val="48"/>
        </w:rPr>
      </w:pPr>
      <w:r w:rsidDel="00000000" w:rsidR="00000000" w:rsidRPr="00000000">
        <w:rPr>
          <w:rtl w:val="0"/>
        </w:rPr>
      </w:r>
    </w:p>
    <w:p w:rsidR="00000000" w:rsidDel="00000000" w:rsidP="00000000" w:rsidRDefault="00000000" w:rsidRPr="00000000" w14:paraId="0000001A">
      <w:pPr>
        <w:rPr>
          <w:color w:val="25b9f0"/>
          <w:sz w:val="48"/>
          <w:szCs w:val="48"/>
        </w:rPr>
        <w:sectPr>
          <w:type w:val="nextPage"/>
          <w:pgSz w:h="16817" w:w="11901" w:orient="portrait"/>
          <w:pgMar w:bottom="851" w:top="1134" w:left="1134" w:right="1134" w:header="709" w:footer="709"/>
          <w:pgNumType w:start="1"/>
          <w:titlePg w:val="1"/>
        </w:sectPr>
      </w:pPr>
      <w:r w:rsidDel="00000000" w:rsidR="00000000" w:rsidRPr="00000000">
        <w:rPr>
          <w:rtl w:val="0"/>
        </w:rPr>
      </w:r>
    </w:p>
    <w:p w:rsidR="00000000" w:rsidDel="00000000" w:rsidP="00000000" w:rsidRDefault="00000000" w:rsidRPr="00000000" w14:paraId="0000001B">
      <w:pPr>
        <w:pStyle w:val="Heading1"/>
        <w:keepNext w:val="1"/>
        <w:keepLines w:val="1"/>
        <w:spacing w:line="276" w:lineRule="auto"/>
        <w:jc w:val="center"/>
        <w:rPr>
          <w:sz w:val="48"/>
          <w:szCs w:val="48"/>
          <w:vertAlign w:val="baseline"/>
        </w:rPr>
      </w:pPr>
      <w:bookmarkStart w:colFirst="0" w:colLast="0" w:name="_heading=h.gjdgxs" w:id="0"/>
      <w:bookmarkEnd w:id="0"/>
      <w:r w:rsidDel="00000000" w:rsidR="00000000" w:rsidRPr="00000000">
        <w:rPr>
          <w:sz w:val="48"/>
          <w:szCs w:val="48"/>
          <w:vertAlign w:val="baseline"/>
          <w:rtl w:val="0"/>
        </w:rPr>
        <w:t xml:space="preserve">NOMINATION GUIDELINES</w:t>
      </w:r>
    </w:p>
    <w:p w:rsidR="00000000" w:rsidDel="00000000" w:rsidP="00000000" w:rsidRDefault="00000000" w:rsidRPr="00000000" w14:paraId="0000001C">
      <w:pPr>
        <w:spacing w:before="240" w:line="276" w:lineRule="auto"/>
        <w:rPr/>
      </w:pPr>
      <w:r w:rsidDel="00000000" w:rsidR="00000000" w:rsidRPr="00000000">
        <w:rPr>
          <w:rtl w:val="0"/>
        </w:rPr>
        <w:t xml:space="preserve">The Janet Mackenzie Medal (‘the Mackenzie’) is IPEd’s highest award. It is given to an outstanding professional editor who has lifted the standard of the editing profession and/or given exemplary service to IPEd. Any member of IPEd can nominate another member. The award consists of a medal, an electronic rendering of the medal for use by the recipient and Honorary Life Membership of IPEd (if the recipient is not already an HLM). </w:t>
      </w:r>
    </w:p>
    <w:p w:rsidR="00000000" w:rsidDel="00000000" w:rsidP="00000000" w:rsidRDefault="00000000" w:rsidRPr="00000000" w14:paraId="0000001D">
      <w:pPr>
        <w:spacing w:before="240" w:line="276" w:lineRule="auto"/>
        <w:rPr/>
      </w:pPr>
      <w:r w:rsidDel="00000000" w:rsidR="00000000" w:rsidRPr="00000000">
        <w:rPr>
          <w:rtl w:val="0"/>
        </w:rPr>
        <w:t xml:space="preserve">The award honours Janet Mackenzie DE (1947–2018).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Janet was an Honorary Life Member and founding member of Editors Victoria (1970) and served IPEd in many capacities over many years. Janet was passionate about the editing profession, as attested to in her book, </w:t>
      </w:r>
      <w:r w:rsidDel="00000000" w:rsidR="00000000" w:rsidRPr="00000000">
        <w:rPr>
          <w:i w:val="1"/>
          <w:rtl w:val="0"/>
        </w:rPr>
        <w:t xml:space="preserve">The Editor’s Companion</w:t>
      </w:r>
      <w:r w:rsidDel="00000000" w:rsidR="00000000" w:rsidRPr="00000000">
        <w:rPr>
          <w:rtl w:val="0"/>
        </w:rPr>
        <w:t xml:space="preserve">, and was a strong advocate for the establishment of IPEd and its Accreditation Board, often leading the work involved. She served on the first Standards Working Group (1998–2001) and she was also a member of the Style Manual 7th Edition Steering Group, from which she resigned only weeks before her death in September 2018.</w:t>
      </w:r>
    </w:p>
    <w:p w:rsidR="00000000" w:rsidDel="00000000" w:rsidP="00000000" w:rsidRDefault="00000000" w:rsidRPr="00000000" w14:paraId="0000001E">
      <w:pPr>
        <w:spacing w:before="240" w:line="276" w:lineRule="auto"/>
        <w:rPr>
          <w:rFonts w:ascii="Calibri" w:cs="Calibri" w:eastAsia="Calibri" w:hAnsi="Calibri"/>
          <w:color w:val="2f5597"/>
        </w:rPr>
      </w:pPr>
      <w:r w:rsidDel="00000000" w:rsidR="00000000" w:rsidRPr="00000000">
        <w:rPr>
          <w:rtl w:val="0"/>
        </w:rPr>
        <w:t xml:space="preserve">The Janet Mackenzie Medal is awarded annually; however, </w:t>
      </w:r>
      <w:r w:rsidDel="00000000" w:rsidR="00000000" w:rsidRPr="00000000">
        <w:rPr>
          <w:rFonts w:ascii="Calibri Light" w:cs="Calibri Light" w:eastAsia="Calibri Light" w:hAnsi="Calibri Light"/>
          <w:rtl w:val="0"/>
        </w:rPr>
        <w:t xml:space="preserve">IPEd reserves the right to not award the medal</w:t>
      </w:r>
      <w:r w:rsidDel="00000000" w:rsidR="00000000" w:rsidRPr="00000000">
        <w:rPr>
          <w:rtl w:val="0"/>
        </w:rPr>
        <w:t xml:space="preserve"> in any year if, in the opinion of the judges and IPEd, there is no candidate of sufficient merit to justify this award. Judges will remain anonymous; their decision will be final and no appeals will be entered into</w:t>
      </w:r>
      <w:r w:rsidDel="00000000" w:rsidR="00000000" w:rsidRPr="00000000">
        <w:rPr>
          <w:rFonts w:ascii="Calibri" w:cs="Calibri" w:eastAsia="Calibri" w:hAnsi="Calibri"/>
          <w:color w:val="2f5597"/>
          <w:rtl w:val="0"/>
        </w:rPr>
        <w:t xml:space="preserve">.</w:t>
      </w:r>
      <w:r w:rsidDel="00000000" w:rsidR="00000000" w:rsidRPr="00000000">
        <w:rPr>
          <w:rtl w:val="0"/>
        </w:rPr>
      </w:r>
    </w:p>
    <w:p w:rsidR="00000000" w:rsidDel="00000000" w:rsidP="00000000" w:rsidRDefault="00000000" w:rsidRPr="00000000" w14:paraId="0000001F">
      <w:pPr>
        <w:pStyle w:val="Heading2"/>
        <w:numPr>
          <w:ilvl w:val="0"/>
          <w:numId w:val="3"/>
        </w:numPr>
        <w:ind w:left="360" w:hanging="360"/>
        <w:rPr>
          <w:b w:val="0"/>
          <w:sz w:val="28"/>
          <w:szCs w:val="28"/>
        </w:rPr>
      </w:pPr>
      <w:bookmarkStart w:colFirst="0" w:colLast="0" w:name="_heading=h.30j0zll" w:id="1"/>
      <w:bookmarkEnd w:id="1"/>
      <w:r w:rsidDel="00000000" w:rsidR="00000000" w:rsidRPr="00000000">
        <w:rPr>
          <w:b w:val="0"/>
          <w:color w:val="25b9f0"/>
          <w:sz w:val="32"/>
          <w:szCs w:val="32"/>
          <w:rtl w:val="0"/>
        </w:rPr>
        <w:t xml:space="preserve">ELIGIBILITY</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spacing w:before="200" w:line="276" w:lineRule="auto"/>
        <w:ind w:left="708.6614173228347" w:hanging="288.6614173228346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Nominees must be current or </w:t>
      </w:r>
      <w:r w:rsidDel="00000000" w:rsidR="00000000" w:rsidRPr="00000000">
        <w:rPr>
          <w:rtl w:val="0"/>
        </w:rPr>
        <w:t xml:space="preserve">past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Professiona</w:t>
      </w:r>
      <w:r w:rsidDel="00000000" w:rsidR="00000000" w:rsidRPr="00000000">
        <w:rPr>
          <w:rFonts w:ascii="Arial" w:cs="Arial" w:eastAsia="Arial" w:hAnsi="Arial"/>
          <w:sz w:val="22"/>
          <w:szCs w:val="22"/>
          <w:rtl w:val="0"/>
        </w:rPr>
        <w:t xml:space="preserve">l M</w:t>
      </w:r>
      <w:r w:rsidDel="00000000" w:rsidR="00000000" w:rsidRPr="00000000">
        <w:rPr>
          <w:rFonts w:ascii="Arial" w:cs="Arial" w:eastAsia="Arial" w:hAnsi="Arial"/>
          <w:color w:val="000000"/>
          <w:sz w:val="22"/>
          <w:szCs w:val="22"/>
          <w:rtl w:val="0"/>
        </w:rPr>
        <w:t xml:space="preserve">embers</w:t>
      </w:r>
      <w:r w:rsidDel="00000000" w:rsidR="00000000" w:rsidRPr="00000000">
        <w:rPr>
          <w:rFonts w:ascii="Arial" w:cs="Arial" w:eastAsia="Arial" w:hAnsi="Arial"/>
          <w:color w:val="000000"/>
          <w:sz w:val="22"/>
          <w:szCs w:val="22"/>
          <w:rtl w:val="0"/>
        </w:rPr>
        <w:t xml:space="preserve"> of IPEd, including Honorary </w:t>
      </w:r>
      <w:r w:rsidDel="00000000" w:rsidR="00000000" w:rsidRPr="00000000">
        <w:rPr>
          <w:rFonts w:ascii="Arial" w:cs="Arial" w:eastAsia="Arial" w:hAnsi="Arial"/>
          <w:sz w:val="22"/>
          <w:szCs w:val="22"/>
          <w:rtl w:val="0"/>
        </w:rPr>
        <w:t xml:space="preserve">Life</w:t>
      </w:r>
      <w:r w:rsidDel="00000000" w:rsidR="00000000" w:rsidRPr="00000000">
        <w:rPr>
          <w:rFonts w:ascii="Arial" w:cs="Arial" w:eastAsia="Arial" w:hAnsi="Arial"/>
          <w:color w:val="000000"/>
          <w:sz w:val="22"/>
          <w:szCs w:val="22"/>
          <w:rtl w:val="0"/>
        </w:rPr>
        <w:t xml:space="preserve"> Members.</w:t>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spacing w:before="200" w:line="276" w:lineRule="auto"/>
        <w:ind w:left="708.6614173228347" w:hanging="288.6614173228346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Nominators </w:t>
      </w:r>
      <w:r w:rsidDel="00000000" w:rsidR="00000000" w:rsidRPr="00000000">
        <w:rPr>
          <w:rtl w:val="0"/>
        </w:rPr>
        <w:t xml:space="preserve">must b</w:t>
      </w:r>
      <w:r w:rsidDel="00000000" w:rsidR="00000000" w:rsidRPr="00000000">
        <w:rPr>
          <w:rFonts w:ascii="Arial" w:cs="Arial" w:eastAsia="Arial" w:hAnsi="Arial"/>
          <w:sz w:val="22"/>
          <w:szCs w:val="22"/>
          <w:rtl w:val="0"/>
        </w:rPr>
        <w:t xml:space="preserve">e IPEd members, </w:t>
      </w:r>
      <w:r w:rsidDel="00000000" w:rsidR="00000000" w:rsidRPr="00000000">
        <w:rPr>
          <w:rtl w:val="0"/>
        </w:rPr>
        <w:t xml:space="preserve">p</w:t>
      </w:r>
      <w:r w:rsidDel="00000000" w:rsidR="00000000" w:rsidRPr="00000000">
        <w:rPr>
          <w:rFonts w:ascii="Arial" w:cs="Arial" w:eastAsia="Arial" w:hAnsi="Arial"/>
          <w:sz w:val="22"/>
          <w:szCs w:val="22"/>
          <w:rtl w:val="0"/>
        </w:rPr>
        <w:t xml:space="preserve">rofessional or </w:t>
      </w:r>
      <w:r w:rsidDel="00000000" w:rsidR="00000000" w:rsidRPr="00000000">
        <w:rPr>
          <w:rtl w:val="0"/>
        </w:rPr>
        <w:t xml:space="preserve">a</w:t>
      </w:r>
      <w:r w:rsidDel="00000000" w:rsidR="00000000" w:rsidRPr="00000000">
        <w:rPr>
          <w:rFonts w:ascii="Arial" w:cs="Arial" w:eastAsia="Arial" w:hAnsi="Arial"/>
          <w:sz w:val="22"/>
          <w:szCs w:val="22"/>
          <w:rtl w:val="0"/>
        </w:rPr>
        <w:t xml:space="preserve">ssociate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spacing w:before="200" w:line="276" w:lineRule="auto"/>
        <w:ind w:left="708.6614173228347" w:hanging="288.6614173228346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Current members of the IPEd Board, IPEd employees, award judges and administrators</w:t>
      </w:r>
      <w:r w:rsidDel="00000000" w:rsidR="00000000" w:rsidRPr="00000000">
        <w:rPr>
          <w:rtl w:val="0"/>
        </w:rPr>
        <w:t xml:space="preserve"> (including those serving during the nomination period of the award)</w:t>
      </w:r>
      <w:r w:rsidDel="00000000" w:rsidR="00000000" w:rsidRPr="00000000">
        <w:rPr>
          <w:rFonts w:ascii="Arial" w:cs="Arial" w:eastAsia="Arial" w:hAnsi="Arial"/>
          <w:color w:val="000000"/>
          <w:sz w:val="22"/>
          <w:szCs w:val="22"/>
          <w:rtl w:val="0"/>
        </w:rPr>
        <w:t xml:space="preserve"> are not eligible for this award.</w:t>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spacing w:before="200" w:line="276" w:lineRule="auto"/>
        <w:ind w:left="708.6614173228347" w:hanging="288.66141732283467"/>
        <w:rPr>
          <w:rFonts w:ascii="Arial" w:cs="Arial" w:eastAsia="Arial" w:hAnsi="Arial"/>
          <w:color w:val="000000"/>
          <w:sz w:val="22"/>
          <w:szCs w:val="22"/>
        </w:rPr>
      </w:pPr>
      <w:r w:rsidDel="00000000" w:rsidR="00000000" w:rsidRPr="00000000">
        <w:rPr>
          <w:rtl w:val="0"/>
        </w:rPr>
        <w:t xml:space="preserve">Current members </w:t>
      </w:r>
      <w:r w:rsidDel="00000000" w:rsidR="00000000" w:rsidRPr="00000000">
        <w:rPr>
          <w:rFonts w:ascii="Arial" w:cs="Arial" w:eastAsia="Arial" w:hAnsi="Arial"/>
          <w:sz w:val="22"/>
          <w:szCs w:val="22"/>
          <w:rtl w:val="0"/>
        </w:rPr>
        <w:t xml:space="preserve">of the Standing Committee on Awards and Prizes (SCAP) are not eligible</w:t>
      </w:r>
      <w:r w:rsidDel="00000000" w:rsidR="00000000" w:rsidRPr="00000000">
        <w:rPr>
          <w:highlight w:val="white"/>
          <w:rtl w:val="0"/>
        </w:rPr>
        <w:t xml:space="preserve"> to nominate a person for this award or be nominated; neither are they eligible to provide a reference for a nominee for this award</w:t>
      </w:r>
      <w:r w:rsidDel="00000000" w:rsidR="00000000" w:rsidRPr="00000000">
        <w:rPr>
          <w:rFonts w:ascii="Roboto" w:cs="Roboto" w:eastAsia="Roboto" w:hAnsi="Roboto"/>
          <w:color w:val="3c4043"/>
          <w:sz w:val="21"/>
          <w:szCs w:val="21"/>
          <w:highlight w:val="white"/>
          <w:rtl w:val="0"/>
        </w:rPr>
        <w:t xml:space="preserve">.</w:t>
      </w:r>
      <w:r w:rsidDel="00000000" w:rsidR="00000000" w:rsidRPr="00000000">
        <w:rPr>
          <w:rtl w:val="0"/>
        </w:rPr>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spacing w:before="200" w:line="276" w:lineRule="auto"/>
        <w:ind w:left="708.6614173228347" w:hanging="288.6614173228346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previous year’s Janet Mackenzie Medal winner is not eligible to nominate or provide a reference for a nominee in the current year’s nomination and judging period.</w:t>
      </w:r>
      <w:r w:rsidDel="00000000" w:rsidR="00000000" w:rsidRPr="00000000">
        <w:rPr>
          <w:rtl w:val="0"/>
        </w:rPr>
      </w:r>
    </w:p>
    <w:p w:rsidR="00000000" w:rsidDel="00000000" w:rsidP="00000000" w:rsidRDefault="00000000" w:rsidRPr="00000000" w14:paraId="00000025">
      <w:pPr>
        <w:pStyle w:val="Heading2"/>
        <w:numPr>
          <w:ilvl w:val="0"/>
          <w:numId w:val="3"/>
        </w:numPr>
        <w:ind w:left="360" w:hanging="360"/>
        <w:rPr/>
      </w:pPr>
      <w:bookmarkStart w:colFirst="0" w:colLast="0" w:name="_heading=h.1fob9te" w:id="2"/>
      <w:bookmarkEnd w:id="2"/>
      <w:r w:rsidDel="00000000" w:rsidR="00000000" w:rsidRPr="00000000">
        <w:rPr>
          <w:b w:val="0"/>
          <w:color w:val="25b9f0"/>
          <w:sz w:val="32"/>
          <w:szCs w:val="32"/>
          <w:rtl w:val="0"/>
        </w:rPr>
        <w:t xml:space="preserve">SELECTION CRITERIA</w:t>
      </w:r>
      <w:r w:rsidDel="00000000" w:rsidR="00000000" w:rsidRPr="00000000">
        <w:rPr>
          <w:rtl w:val="0"/>
        </w:rPr>
      </w:r>
    </w:p>
    <w:p w:rsidR="00000000" w:rsidDel="00000000" w:rsidP="00000000" w:rsidRDefault="00000000" w:rsidRPr="00000000" w14:paraId="00000026">
      <w:pPr>
        <w:spacing w:after="100" w:before="240" w:line="276" w:lineRule="auto"/>
        <w:rPr>
          <w:rFonts w:ascii="Arial" w:cs="Arial" w:eastAsia="Arial" w:hAnsi="Arial"/>
          <w:sz w:val="22"/>
          <w:szCs w:val="22"/>
        </w:rPr>
        <w:sectPr>
          <w:headerReference r:id="rId13" w:type="first"/>
          <w:footerReference r:id="rId14" w:type="default"/>
          <w:footerReference r:id="rId15" w:type="first"/>
          <w:type w:val="nextPage"/>
          <w:pgSz w:h="16817" w:w="11901" w:orient="portrait"/>
          <w:pgMar w:bottom="566.9291338582677" w:top="1139.527559055118" w:left="1139.527559055118" w:right="1139.527559055118" w:header="709" w:footer="709"/>
          <w:pgNumType w:start="1"/>
        </w:sectPr>
      </w:pPr>
      <w:r w:rsidDel="00000000" w:rsidR="00000000" w:rsidRPr="00000000">
        <w:rPr>
          <w:rFonts w:ascii="Arial" w:cs="Arial" w:eastAsia="Arial" w:hAnsi="Arial"/>
          <w:sz w:val="22"/>
          <w:szCs w:val="22"/>
          <w:rtl w:val="0"/>
        </w:rPr>
        <w:t xml:space="preserve">Nominations will be judged against selection criterion 1 shown in the table below and either criteria (2) or (3) or both depending on what the nominator deems as the best fit for the nominee. Some examples of the evidence that can be provided to support the nomination are also given in the table below. This is not an exhaustive list. </w:t>
      </w:r>
    </w:p>
    <w:p w:rsidR="00000000" w:rsidDel="00000000" w:rsidP="00000000" w:rsidRDefault="00000000" w:rsidRPr="00000000" w14:paraId="00000027">
      <w:pPr>
        <w:spacing w:after="100" w:before="240" w:line="276" w:lineRule="auto"/>
        <w:jc w:val="both"/>
        <w:rPr/>
      </w:pPr>
      <w:r w:rsidDel="00000000" w:rsidR="00000000" w:rsidRPr="00000000">
        <w:rPr>
          <w:rtl w:val="0"/>
        </w:rPr>
      </w:r>
    </w:p>
    <w:tbl>
      <w:tblPr>
        <w:tblStyle w:val="Table1"/>
        <w:tblW w:w="9555.0" w:type="dxa"/>
        <w:jc w:val="left"/>
        <w:tblInd w:w="120.0" w:type="dxa"/>
        <w:tblBorders>
          <w:top w:color="a5a5a5" w:space="0" w:sz="4" w:val="single"/>
          <w:left w:color="a5a5a5" w:space="0" w:sz="4" w:val="single"/>
          <w:bottom w:color="a5a5a5" w:space="0" w:sz="4" w:val="single"/>
          <w:right w:color="a5a5a5" w:space="0" w:sz="4" w:val="single"/>
          <w:insideH w:color="000000" w:space="0" w:sz="4" w:val="single"/>
          <w:insideV w:color="000000" w:space="0" w:sz="4" w:val="single"/>
        </w:tblBorders>
        <w:tblLayout w:type="fixed"/>
        <w:tblLook w:val="04A0"/>
      </w:tblPr>
      <w:tblGrid>
        <w:gridCol w:w="1995"/>
        <w:gridCol w:w="1275"/>
        <w:gridCol w:w="6285"/>
        <w:tblGridChange w:id="0">
          <w:tblGrid>
            <w:gridCol w:w="1995"/>
            <w:gridCol w:w="1275"/>
            <w:gridCol w:w="6285"/>
          </w:tblGrid>
        </w:tblGridChange>
      </w:tblGrid>
      <w:tr>
        <w:trPr>
          <w:cantSplit w:val="0"/>
          <w:trHeight w:val="425.92529296875" w:hRule="atLeast"/>
          <w:tblHeader w:val="0"/>
        </w:trPr>
        <w:tc>
          <w:tcPr>
            <w:tcBorders>
              <w:top w:color="999999" w:space="0" w:sz="4" w:val="single"/>
              <w:left w:color="999999" w:space="0" w:sz="4" w:val="single"/>
              <w:right w:color="000000" w:space="0" w:sz="0" w:val="nil"/>
            </w:tcBorders>
            <w:vAlign w:val="center"/>
          </w:tcPr>
          <w:p w:rsidR="00000000" w:rsidDel="00000000" w:rsidP="00000000" w:rsidRDefault="00000000" w:rsidRPr="00000000" w14:paraId="00000028">
            <w:pPr>
              <w:spacing w:after="60" w:before="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Selection criteria</w:t>
            </w:r>
          </w:p>
        </w:tc>
        <w:tc>
          <w:tcPr>
            <w:gridSpan w:val="2"/>
            <w:tcBorders>
              <w:top w:color="999999" w:space="0" w:sz="4" w:val="single"/>
              <w:left w:color="000000" w:space="0" w:sz="0" w:val="nil"/>
              <w:bottom w:color="000000" w:space="0" w:sz="0" w:val="nil"/>
              <w:right w:color="434343" w:space="0" w:sz="4" w:val="single"/>
            </w:tcBorders>
            <w:vAlign w:val="center"/>
          </w:tcPr>
          <w:p w:rsidR="00000000" w:rsidDel="00000000" w:rsidP="00000000" w:rsidRDefault="00000000" w:rsidRPr="00000000" w14:paraId="00000029">
            <w:pPr>
              <w:spacing w:after="60" w:before="60" w:line="240" w:lineRule="auto"/>
              <w:ind w:left="130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Some examples of evidence to support nomination</w:t>
            </w:r>
          </w:p>
        </w:tc>
      </w:tr>
      <w:tr>
        <w:trPr>
          <w:cantSplit w:val="0"/>
          <w:tblHeader w:val="0"/>
        </w:trPr>
        <w:tc>
          <w:tcPr>
            <w:gridSpan w:val="2"/>
            <w:tcBorders>
              <w:left w:color="434343" w:space="0" w:sz="4" w:val="single"/>
              <w:bottom w:color="434343" w:space="0" w:sz="4" w:val="single"/>
              <w:right w:color="000000" w:space="0" w:sz="0" w:val="nil"/>
            </w:tcBorders>
          </w:tcPr>
          <w:p w:rsidR="00000000" w:rsidDel="00000000" w:rsidP="00000000" w:rsidRDefault="00000000" w:rsidRPr="00000000" w14:paraId="0000002B">
            <w:pPr>
              <w:spacing w:line="276"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1. Professional excellence</w:t>
            </w:r>
            <w:r w:rsidDel="00000000" w:rsidR="00000000" w:rsidRPr="00000000">
              <w:rPr>
                <w:rtl w:val="0"/>
              </w:rPr>
            </w:r>
          </w:p>
        </w:tc>
        <w:tc>
          <w:tcPr>
            <w:tcBorders>
              <w:top w:color="000000" w:space="0" w:sz="0" w:val="nil"/>
              <w:left w:color="434343" w:space="0" w:sz="4" w:val="single"/>
              <w:bottom w:color="434343" w:space="0" w:sz="4" w:val="single"/>
              <w:right w:color="434343" w:space="0" w:sz="4" w:val="single"/>
            </w:tcBorders>
          </w:tcPr>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line="276" w:lineRule="auto"/>
              <w:ind w:left="306" w:hanging="284"/>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Evidence that the nominee </w:t>
            </w:r>
            <w:r w:rsidDel="00000000" w:rsidR="00000000" w:rsidRPr="00000000">
              <w:rPr>
                <w:rFonts w:ascii="Arial" w:cs="Arial" w:eastAsia="Arial" w:hAnsi="Arial"/>
                <w:sz w:val="22"/>
                <w:szCs w:val="22"/>
                <w:rtl w:val="0"/>
              </w:rPr>
              <w:t xml:space="preserve">meets the standards included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Australian Standards for Editing Practice</w:t>
            </w:r>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line="276" w:lineRule="auto"/>
              <w:ind w:left="307" w:hanging="284"/>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Formal qualifications and/or IPEd accreditation</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line="276" w:lineRule="auto"/>
              <w:ind w:left="307" w:hanging="284"/>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Editing experience</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line="276" w:lineRule="auto"/>
              <w:ind w:left="307" w:hanging="284"/>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Editing portfolio</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line="276" w:lineRule="auto"/>
              <w:ind w:left="307" w:hanging="284"/>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Experience in editing-related fields that contribute to the editing profession</w:t>
            </w:r>
            <w:r w:rsidDel="00000000" w:rsidR="00000000" w:rsidRPr="00000000">
              <w:rPr>
                <w:rtl w:val="0"/>
              </w:rPr>
            </w:r>
          </w:p>
        </w:tc>
      </w:tr>
      <w:tr>
        <w:trPr>
          <w:cantSplit w:val="0"/>
          <w:tblHeader w:val="0"/>
        </w:trPr>
        <w:tc>
          <w:tcPr>
            <w:gridSpan w:val="2"/>
            <w:tcBorders>
              <w:top w:color="434343" w:space="0" w:sz="4" w:val="single"/>
              <w:left w:color="434343" w:space="0" w:sz="4" w:val="single"/>
              <w:bottom w:color="434343" w:space="0" w:sz="4" w:val="single"/>
              <w:right w:color="000000" w:space="0" w:sz="0" w:val="nil"/>
            </w:tcBorders>
          </w:tcPr>
          <w:p w:rsidR="00000000" w:rsidDel="00000000" w:rsidP="00000000" w:rsidRDefault="00000000" w:rsidRPr="00000000" w14:paraId="00000032">
            <w:pPr>
              <w:spacing w:line="276"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2. Advancing the profession</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pacing w:line="276" w:lineRule="auto"/>
              <w:ind w:left="274" w:hanging="27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Publishing instructive editing texts</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pacing w:line="276" w:lineRule="auto"/>
              <w:ind w:left="274" w:hanging="27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Mentoring editors</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pacing w:line="276" w:lineRule="auto"/>
              <w:ind w:left="274" w:hanging="27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Teaching editing or related skills</w:t>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spacing w:line="276" w:lineRule="auto"/>
              <w:ind w:left="274" w:hanging="27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Advocating for the profession</w:t>
            </w:r>
          </w:p>
        </w:tc>
      </w:tr>
      <w:tr>
        <w:trPr>
          <w:cantSplit w:val="0"/>
          <w:tblHeader w:val="0"/>
        </w:trPr>
        <w:tc>
          <w:tcPr>
            <w:gridSpan w:val="2"/>
            <w:tcBorders>
              <w:top w:color="434343" w:space="0" w:sz="4" w:val="single"/>
              <w:left w:color="434343" w:space="0" w:sz="4" w:val="single"/>
              <w:bottom w:color="434343" w:space="0" w:sz="4" w:val="single"/>
              <w:right w:color="000000" w:space="0" w:sz="0" w:val="nil"/>
            </w:tcBorders>
          </w:tcPr>
          <w:p w:rsidR="00000000" w:rsidDel="00000000" w:rsidP="00000000" w:rsidRDefault="00000000" w:rsidRPr="00000000" w14:paraId="00000038">
            <w:pPr>
              <w:spacing w:line="276"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3. Exemplary service to IPEd</w:t>
            </w: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Pr>
          <w:p w:rsidR="00000000" w:rsidDel="00000000" w:rsidP="00000000" w:rsidRDefault="00000000" w:rsidRPr="00000000" w14:paraId="0000003A">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IPEd committee roles, including at branch level</w:t>
            </w:r>
          </w:p>
          <w:p w:rsidR="00000000" w:rsidDel="00000000" w:rsidP="00000000" w:rsidRDefault="00000000" w:rsidRPr="00000000" w14:paraId="0000003B">
            <w:pPr>
              <w:tabs>
                <w:tab w:val="left" w:pos="1825"/>
              </w:tabs>
              <w:rPr>
                <w:rFonts w:ascii="Arial" w:cs="Arial" w:eastAsia="Arial" w:hAnsi="Arial"/>
                <w:sz w:val="22"/>
                <w:szCs w:val="22"/>
              </w:rPr>
            </w:pPr>
            <w:r w:rsidDel="00000000" w:rsidR="00000000" w:rsidRPr="00000000">
              <w:rPr>
                <w:rFonts w:ascii="Arial" w:cs="Arial" w:eastAsia="Arial" w:hAnsi="Arial"/>
                <w:sz w:val="22"/>
                <w:szCs w:val="22"/>
                <w:rtl w:val="0"/>
              </w:rPr>
              <w:tab/>
            </w:r>
          </w:p>
        </w:tc>
      </w:tr>
    </w:tbl>
    <w:p w:rsidR="00000000" w:rsidDel="00000000" w:rsidP="00000000" w:rsidRDefault="00000000" w:rsidRPr="00000000" w14:paraId="0000003C">
      <w:pPr>
        <w:pStyle w:val="Heading2"/>
        <w:numPr>
          <w:ilvl w:val="0"/>
          <w:numId w:val="3"/>
        </w:numPr>
        <w:ind w:left="360" w:hanging="360"/>
        <w:rPr/>
      </w:pPr>
      <w:bookmarkStart w:colFirst="0" w:colLast="0" w:name="_heading=h.59o8nou7qjl2" w:id="3"/>
      <w:bookmarkEnd w:id="3"/>
      <w:r w:rsidDel="00000000" w:rsidR="00000000" w:rsidRPr="00000000">
        <w:rPr>
          <w:b w:val="0"/>
          <w:color w:val="25b9f0"/>
          <w:sz w:val="32"/>
          <w:szCs w:val="32"/>
          <w:rtl w:val="0"/>
        </w:rPr>
        <w:t xml:space="preserve">NOMINATION PROCESS</w:t>
      </w:r>
      <w:r w:rsidDel="00000000" w:rsidR="00000000" w:rsidRPr="00000000">
        <w:rPr>
          <w:rtl w:val="0"/>
        </w:rPr>
      </w:r>
    </w:p>
    <w:p w:rsidR="00000000" w:rsidDel="00000000" w:rsidP="00000000" w:rsidRDefault="00000000" w:rsidRPr="00000000" w14:paraId="0000003D">
      <w:pPr>
        <w:spacing w:before="1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nomination process is confidential</w:t>
      </w:r>
      <w:r w:rsidDel="00000000" w:rsidR="00000000" w:rsidRPr="00000000">
        <w:rPr>
          <w:rFonts w:ascii="Arial" w:cs="Arial" w:eastAsia="Arial" w:hAnsi="Arial"/>
          <w:sz w:val="22"/>
          <w:szCs w:val="22"/>
          <w:rtl w:val="0"/>
        </w:rPr>
        <w:t xml:space="preserve"> and should not be discussed with anyone outside of the nominee/nominator/referee nomination team, or with members of IPEd and/or SCAP administration. For clarification of the Nomination Guidelines or </w:t>
      </w:r>
      <w:r w:rsidDel="00000000" w:rsidR="00000000" w:rsidRPr="00000000">
        <w:rPr>
          <w:rtl w:val="0"/>
        </w:rPr>
        <w:t xml:space="preserve">n</w:t>
      </w:r>
      <w:r w:rsidDel="00000000" w:rsidR="00000000" w:rsidRPr="00000000">
        <w:rPr>
          <w:rFonts w:ascii="Arial" w:cs="Arial" w:eastAsia="Arial" w:hAnsi="Arial"/>
          <w:sz w:val="22"/>
          <w:szCs w:val="22"/>
          <w:rtl w:val="0"/>
        </w:rPr>
        <w:t xml:space="preserve">omination </w:t>
      </w:r>
      <w:r w:rsidDel="00000000" w:rsidR="00000000" w:rsidRPr="00000000">
        <w:rPr>
          <w:rtl w:val="0"/>
        </w:rPr>
        <w:t xml:space="preserve">p</w:t>
      </w:r>
      <w:r w:rsidDel="00000000" w:rsidR="00000000" w:rsidRPr="00000000">
        <w:rPr>
          <w:rFonts w:ascii="Arial" w:cs="Arial" w:eastAsia="Arial" w:hAnsi="Arial"/>
          <w:sz w:val="22"/>
          <w:szCs w:val="22"/>
          <w:rtl w:val="0"/>
        </w:rPr>
        <w:t xml:space="preserve">rocess, please email queries to </w:t>
      </w:r>
      <w:hyperlink r:id="rId16">
        <w:r w:rsidDel="00000000" w:rsidR="00000000" w:rsidRPr="00000000">
          <w:rPr>
            <w:rFonts w:ascii="Arial" w:cs="Arial" w:eastAsia="Arial" w:hAnsi="Arial"/>
            <w:sz w:val="22"/>
            <w:szCs w:val="22"/>
            <w:rtl w:val="0"/>
          </w:rPr>
          <w:t xml:space="preserve">secretary@iped-editors.org</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E">
      <w:pPr>
        <w:spacing w:before="1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Nominations must include </w:t>
      </w:r>
      <w:r w:rsidDel="00000000" w:rsidR="00000000" w:rsidRPr="00000000">
        <w:rPr>
          <w:rFonts w:ascii="Arial" w:cs="Arial" w:eastAsia="Arial" w:hAnsi="Arial"/>
          <w:sz w:val="22"/>
          <w:szCs w:val="22"/>
          <w:rtl w:val="0"/>
        </w:rPr>
        <w:t xml:space="preserve">the following:</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before="200" w:line="276" w:lineRule="auto"/>
        <w:ind w:left="708.6614173228347" w:hanging="288.66141732283467"/>
        <w:rPr>
          <w:rFonts w:ascii="Arial" w:cs="Arial" w:eastAsia="Arial" w:hAnsi="Arial"/>
          <w:color w:val="000000"/>
          <w:sz w:val="22"/>
          <w:szCs w:val="22"/>
        </w:rPr>
      </w:pPr>
      <w:r w:rsidDel="00000000" w:rsidR="00000000" w:rsidRPr="00000000">
        <w:rPr>
          <w:rtl w:val="0"/>
        </w:rPr>
        <w:t xml:space="preserve">A brief profile of the nominee, which provides a short summary of the nominee’s career history and achievements (250 words). This may be used for promotional purposes.</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before="200" w:line="276" w:lineRule="auto"/>
        <w:ind w:left="708.6614173228347" w:hanging="288.6614173228346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nomination statement (600–1000 words) that addresses selection criterion 1 and either 2 or 3, or both.</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before="200" w:line="276" w:lineRule="auto"/>
        <w:ind w:left="708.6614173228347" w:hanging="288.66141732283467"/>
        <w:rPr>
          <w:rFonts w:ascii="Arial" w:cs="Arial" w:eastAsia="Arial" w:hAnsi="Arial"/>
          <w:color w:val="000000"/>
          <w:sz w:val="22"/>
          <w:szCs w:val="22"/>
        </w:rPr>
      </w:pPr>
      <w:r w:rsidDel="00000000" w:rsidR="00000000" w:rsidRPr="00000000">
        <w:rPr>
          <w:rtl w:val="0"/>
        </w:rPr>
        <w:t xml:space="preserve">Three referee</w:t>
      </w:r>
      <w:r w:rsidDel="00000000" w:rsidR="00000000" w:rsidRPr="00000000">
        <w:rPr>
          <w:rtl w:val="0"/>
        </w:rPr>
        <w:t xml:space="preserve"> letters of support: one from a member of IPEd, professional or associate; the second an industry representative (editing or publishing) and the third either an IPEd member or an industry representative.</w:t>
      </w: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before="200" w:line="276" w:lineRule="auto"/>
        <w:ind w:left="708.6614173228347" w:hanging="288.6614173228346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maximum three-page CV for the nominee tailored to </w:t>
      </w:r>
      <w:r w:rsidDel="00000000" w:rsidR="00000000" w:rsidRPr="00000000">
        <w:rPr>
          <w:rFonts w:ascii="Arial" w:cs="Arial" w:eastAsia="Arial" w:hAnsi="Arial"/>
          <w:sz w:val="22"/>
          <w:szCs w:val="22"/>
          <w:rtl w:val="0"/>
        </w:rPr>
        <w:t xml:space="preserve">the selection criteria</w:t>
      </w:r>
      <w:r w:rsidDel="00000000" w:rsidR="00000000" w:rsidRPr="00000000">
        <w:rPr>
          <w:rFonts w:ascii="Arial" w:cs="Arial" w:eastAsia="Arial" w:hAnsi="Arial"/>
          <w:color w:val="000000"/>
          <w:sz w:val="22"/>
          <w:szCs w:val="22"/>
          <w:rtl w:val="0"/>
        </w:rPr>
        <w:t xml:space="preserve">. This can include URLs </w:t>
      </w:r>
      <w:r w:rsidDel="00000000" w:rsidR="00000000" w:rsidRPr="00000000">
        <w:rPr>
          <w:rFonts w:ascii="Arial" w:cs="Arial" w:eastAsia="Arial" w:hAnsi="Arial"/>
          <w:sz w:val="22"/>
          <w:szCs w:val="22"/>
          <w:rtl w:val="0"/>
        </w:rPr>
        <w:t xml:space="preserve">to external sites.</w:t>
      </w:r>
      <w:r w:rsidDel="00000000" w:rsidR="00000000" w:rsidRPr="00000000">
        <w:rPr>
          <w:rtl w:val="0"/>
        </w:rPr>
      </w:r>
    </w:p>
    <w:p w:rsidR="00000000" w:rsidDel="00000000" w:rsidP="00000000" w:rsidRDefault="00000000" w:rsidRPr="00000000" w14:paraId="00000043">
      <w:pPr>
        <w:pStyle w:val="Heading2"/>
        <w:numPr>
          <w:ilvl w:val="0"/>
          <w:numId w:val="3"/>
        </w:numPr>
        <w:ind w:left="360" w:hanging="360"/>
        <w:rPr/>
      </w:pPr>
      <w:bookmarkStart w:colFirst="0" w:colLast="0" w:name="_heading=h.3znysh7" w:id="4"/>
      <w:bookmarkEnd w:id="4"/>
      <w:r w:rsidDel="00000000" w:rsidR="00000000" w:rsidRPr="00000000">
        <w:rPr>
          <w:b w:val="0"/>
          <w:color w:val="25b9f0"/>
          <w:sz w:val="32"/>
          <w:szCs w:val="32"/>
          <w:rtl w:val="0"/>
        </w:rPr>
        <w:t xml:space="preserve">SUBMISSION PROCESS</w:t>
      </w:r>
      <w:r w:rsidDel="00000000" w:rsidR="00000000" w:rsidRPr="00000000">
        <w:rPr>
          <w:rtl w:val="0"/>
        </w:rPr>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spacing w:before="200" w:line="276" w:lineRule="auto"/>
        <w:ind w:left="708.6614173228347" w:hanging="283.46456692913375"/>
        <w:rPr>
          <w:rFonts w:ascii="Arial" w:cs="Arial" w:eastAsia="Arial" w:hAnsi="Arial"/>
          <w:sz w:val="22"/>
          <w:szCs w:val="22"/>
        </w:rPr>
      </w:pPr>
      <w:r w:rsidDel="00000000" w:rsidR="00000000" w:rsidRPr="00000000">
        <w:rPr>
          <w:rtl w:val="0"/>
        </w:rPr>
        <w:t xml:space="preserve">Nominators are required to email a Notice of Intent to Nominate two weeks prior to the award submission deadline. Include in the body of this email the names of the nominator, nominee and the three referees. Send emails to </w:t>
      </w:r>
      <w:hyperlink r:id="rId17">
        <w:r w:rsidDel="00000000" w:rsidR="00000000" w:rsidRPr="00000000">
          <w:rPr>
            <w:color w:val="1155cc"/>
            <w:u w:val="single"/>
            <w:rtl w:val="0"/>
          </w:rPr>
          <w:t xml:space="preserve">secretary@iped-editors.org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pacing w:before="200" w:line="276" w:lineRule="auto"/>
        <w:ind w:left="708.6614173228347" w:hanging="283.46456692913375"/>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Responses to each section of the </w:t>
      </w:r>
      <w:r w:rsidDel="00000000" w:rsidR="00000000" w:rsidRPr="00000000">
        <w:rPr>
          <w:rtl w:val="0"/>
        </w:rPr>
        <w:t xml:space="preserve">nomination</w:t>
      </w:r>
      <w:r w:rsidDel="00000000" w:rsidR="00000000" w:rsidRPr="00000000">
        <w:rPr>
          <w:rFonts w:ascii="Arial" w:cs="Arial" w:eastAsia="Arial" w:hAnsi="Arial"/>
          <w:color w:val="000000"/>
          <w:sz w:val="22"/>
          <w:szCs w:val="22"/>
          <w:rtl w:val="0"/>
        </w:rPr>
        <w:t xml:space="preserve"> form</w:t>
      </w:r>
      <w:r w:rsidDel="00000000" w:rsidR="00000000" w:rsidRPr="00000000">
        <w:rPr>
          <w:rtl w:val="0"/>
        </w:rPr>
        <w:t xml:space="preserve"> </w:t>
      </w:r>
      <w:r w:rsidDel="00000000" w:rsidR="00000000" w:rsidRPr="00000000">
        <w:rPr>
          <w:rFonts w:ascii="Arial" w:cs="Arial" w:eastAsia="Arial" w:hAnsi="Arial"/>
          <w:color w:val="000000"/>
          <w:sz w:val="22"/>
          <w:szCs w:val="22"/>
          <w:rtl w:val="0"/>
        </w:rPr>
        <w:t xml:space="preserve">should be written in 1</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color w:val="000000"/>
          <w:sz w:val="22"/>
          <w:szCs w:val="22"/>
          <w:rtl w:val="0"/>
        </w:rPr>
        <w:t xml:space="preserve"> pt Times New Roman font or equivalent</w:t>
      </w:r>
      <w:r w:rsidDel="00000000" w:rsidR="00000000" w:rsidRPr="00000000">
        <w:rPr>
          <w:rtl w:val="0"/>
        </w:rPr>
        <w:t xml:space="preserve"> with </w:t>
      </w:r>
      <w:r w:rsidDel="00000000" w:rsidR="00000000" w:rsidRPr="00000000">
        <w:rPr>
          <w:rFonts w:ascii="Arial" w:cs="Arial" w:eastAsia="Arial" w:hAnsi="Arial"/>
          <w:sz w:val="22"/>
          <w:szCs w:val="22"/>
          <w:rtl w:val="0"/>
        </w:rPr>
        <w:t xml:space="preserve">single</w:t>
      </w:r>
      <w:r w:rsidDel="00000000" w:rsidR="00000000" w:rsidRPr="00000000">
        <w:rPr>
          <w:rFonts w:ascii="Arial" w:cs="Arial" w:eastAsia="Arial" w:hAnsi="Arial"/>
          <w:color w:val="000000"/>
          <w:sz w:val="22"/>
          <w:szCs w:val="22"/>
          <w:rtl w:val="0"/>
        </w:rPr>
        <w:t xml:space="preserve"> line space.</w:t>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before="200" w:line="276" w:lineRule="auto"/>
        <w:ind w:left="708.6614173228347" w:hanging="283.46456692913375"/>
        <w:rPr>
          <w:rFonts w:ascii="Arial" w:cs="Arial" w:eastAsia="Arial" w:hAnsi="Arial"/>
          <w:sz w:val="22"/>
          <w:szCs w:val="22"/>
        </w:rPr>
      </w:pPr>
      <w:r w:rsidDel="00000000" w:rsidR="00000000" w:rsidRPr="00000000">
        <w:rPr>
          <w:rFonts w:ascii="Arial" w:cs="Arial" w:eastAsia="Arial" w:hAnsi="Arial"/>
          <w:sz w:val="22"/>
          <w:szCs w:val="22"/>
          <w:rtl w:val="0"/>
        </w:rPr>
        <w:t xml:space="preserve">Signatures</w:t>
      </w:r>
      <w:r w:rsidDel="00000000" w:rsidR="00000000" w:rsidRPr="00000000">
        <w:rPr>
          <w:rFonts w:ascii="Arial" w:cs="Arial" w:eastAsia="Arial" w:hAnsi="Arial"/>
          <w:color w:val="000000"/>
          <w:sz w:val="22"/>
          <w:szCs w:val="22"/>
          <w:rtl w:val="0"/>
        </w:rPr>
        <w:t xml:space="preserve"> are required from:</w:t>
      </w:r>
    </w:p>
    <w:p w:rsidR="00000000" w:rsidDel="00000000" w:rsidP="00000000" w:rsidRDefault="00000000" w:rsidRPr="00000000" w14:paraId="00000047">
      <w:pPr>
        <w:numPr>
          <w:ilvl w:val="2"/>
          <w:numId w:val="7"/>
        </w:numPr>
        <w:pBdr>
          <w:top w:space="0" w:sz="0" w:val="nil"/>
          <w:left w:space="0" w:sz="0" w:val="nil"/>
          <w:bottom w:space="0" w:sz="0" w:val="nil"/>
          <w:right w:space="0" w:sz="0" w:val="nil"/>
          <w:between w:space="0" w:sz="0" w:val="nil"/>
        </w:pBdr>
        <w:spacing w:before="200" w:line="276" w:lineRule="auto"/>
        <w:ind w:left="992.1259842519685" w:hanging="283.46456692913375"/>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color w:val="000000"/>
          <w:sz w:val="22"/>
          <w:szCs w:val="22"/>
          <w:rtl w:val="0"/>
        </w:rPr>
        <w:t xml:space="preserve">nominee to acknowledge support of their nomination for the Janet Mackenzie Medal</w:t>
      </w:r>
    </w:p>
    <w:p w:rsidR="00000000" w:rsidDel="00000000" w:rsidP="00000000" w:rsidRDefault="00000000" w:rsidRPr="00000000" w14:paraId="00000048">
      <w:pPr>
        <w:numPr>
          <w:ilvl w:val="2"/>
          <w:numId w:val="7"/>
        </w:numPr>
        <w:pBdr>
          <w:top w:space="0" w:sz="0" w:val="nil"/>
          <w:left w:space="0" w:sz="0" w:val="nil"/>
          <w:bottom w:space="0" w:sz="0" w:val="nil"/>
          <w:right w:space="0" w:sz="0" w:val="nil"/>
          <w:between w:space="0" w:sz="0" w:val="nil"/>
        </w:pBdr>
        <w:spacing w:before="200" w:line="276" w:lineRule="auto"/>
        <w:ind w:left="992.1259842519685" w:hanging="283.46456692913375"/>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nominee and nominator to confirm that the nomination form is complete and accurate</w:t>
      </w:r>
    </w:p>
    <w:p w:rsidR="00000000" w:rsidDel="00000000" w:rsidP="00000000" w:rsidRDefault="00000000" w:rsidRPr="00000000" w14:paraId="00000049">
      <w:pPr>
        <w:numPr>
          <w:ilvl w:val="2"/>
          <w:numId w:val="7"/>
        </w:numPr>
        <w:pBdr>
          <w:top w:space="0" w:sz="0" w:val="nil"/>
          <w:left w:space="0" w:sz="0" w:val="nil"/>
          <w:bottom w:space="0" w:sz="0" w:val="nil"/>
          <w:right w:space="0" w:sz="0" w:val="nil"/>
          <w:between w:space="0" w:sz="0" w:val="nil"/>
        </w:pBdr>
        <w:spacing w:before="200" w:line="276" w:lineRule="auto"/>
        <w:ind w:left="992.1259842519685" w:hanging="283.46456692913375"/>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referees to acknowledge that they have read and support th</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color w:val="000000"/>
          <w:sz w:val="22"/>
          <w:szCs w:val="22"/>
          <w:rtl w:val="0"/>
        </w:rPr>
        <w:t xml:space="preserve"> nomination.</w:t>
      </w:r>
      <w:r w:rsidDel="00000000" w:rsidR="00000000" w:rsidRPr="00000000">
        <w:rPr>
          <w:rtl w:val="0"/>
        </w:rPr>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spacing w:before="200" w:line="276" w:lineRule="auto"/>
        <w:ind w:left="708.6614173228347" w:hanging="283.46456692913375"/>
        <w:rPr>
          <w:rFonts w:ascii="Arial" w:cs="Arial" w:eastAsia="Arial" w:hAnsi="Arial"/>
          <w:sz w:val="22"/>
          <w:szCs w:val="22"/>
        </w:rPr>
      </w:pPr>
      <w:r w:rsidDel="00000000" w:rsidR="00000000" w:rsidRPr="00000000">
        <w:rPr>
          <w:rFonts w:ascii="Arial" w:cs="Arial" w:eastAsia="Arial" w:hAnsi="Arial"/>
          <w:sz w:val="22"/>
          <w:szCs w:val="22"/>
          <w:rtl w:val="0"/>
        </w:rPr>
        <w:t xml:space="preserve">Documents required for submission:</w:t>
      </w:r>
    </w:p>
    <w:p w:rsidR="00000000" w:rsidDel="00000000" w:rsidP="00000000" w:rsidRDefault="00000000" w:rsidRPr="00000000" w14:paraId="0000004B">
      <w:pPr>
        <w:numPr>
          <w:ilvl w:val="2"/>
          <w:numId w:val="7"/>
        </w:numPr>
        <w:pBdr>
          <w:top w:space="0" w:sz="0" w:val="nil"/>
          <w:left w:space="0" w:sz="0" w:val="nil"/>
          <w:bottom w:space="0" w:sz="0" w:val="nil"/>
          <w:right w:space="0" w:sz="0" w:val="nil"/>
          <w:between w:space="0" w:sz="0" w:val="nil"/>
        </w:pBdr>
        <w:spacing w:before="200" w:line="276" w:lineRule="auto"/>
        <w:ind w:left="1133.858267716535" w:hanging="425.19685039370046"/>
        <w:rPr>
          <w:rFonts w:ascii="Arial" w:cs="Arial" w:eastAsia="Arial" w:hAnsi="Arial"/>
          <w:sz w:val="22"/>
          <w:szCs w:val="22"/>
        </w:rPr>
      </w:pPr>
      <w:r w:rsidDel="00000000" w:rsidR="00000000" w:rsidRPr="00000000">
        <w:rPr>
          <w:rtl w:val="0"/>
        </w:rPr>
        <w:t xml:space="preserve">t</w:t>
      </w:r>
      <w:r w:rsidDel="00000000" w:rsidR="00000000" w:rsidRPr="00000000">
        <w:rPr>
          <w:rFonts w:ascii="Arial" w:cs="Arial" w:eastAsia="Arial" w:hAnsi="Arial"/>
          <w:sz w:val="22"/>
          <w:szCs w:val="22"/>
          <w:rtl w:val="0"/>
        </w:rPr>
        <w:t xml:space="preserve">he nomination form (remove Nominat</w:t>
      </w:r>
      <w:r w:rsidDel="00000000" w:rsidR="00000000" w:rsidRPr="00000000">
        <w:rPr>
          <w:rtl w:val="0"/>
        </w:rPr>
        <w:t xml:space="preserve">ion</w:t>
      </w:r>
      <w:r w:rsidDel="00000000" w:rsidR="00000000" w:rsidRPr="00000000">
        <w:rPr>
          <w:rFonts w:ascii="Arial" w:cs="Arial" w:eastAsia="Arial" w:hAnsi="Arial"/>
          <w:sz w:val="22"/>
          <w:szCs w:val="22"/>
          <w:rtl w:val="0"/>
        </w:rPr>
        <w:t xml:space="preserve"> </w:t>
      </w:r>
      <w:r w:rsidDel="00000000" w:rsidR="00000000" w:rsidRPr="00000000">
        <w:rPr>
          <w:rtl w:val="0"/>
        </w:rPr>
        <w:t xml:space="preserve">G</w:t>
      </w:r>
      <w:r w:rsidDel="00000000" w:rsidR="00000000" w:rsidRPr="00000000">
        <w:rPr>
          <w:rFonts w:ascii="Arial" w:cs="Arial" w:eastAsia="Arial" w:hAnsi="Arial"/>
          <w:sz w:val="22"/>
          <w:szCs w:val="22"/>
          <w:rtl w:val="0"/>
        </w:rPr>
        <w:t xml:space="preserve">uidelines)</w:t>
      </w:r>
    </w:p>
    <w:p w:rsidR="00000000" w:rsidDel="00000000" w:rsidP="00000000" w:rsidRDefault="00000000" w:rsidRPr="00000000" w14:paraId="0000004C">
      <w:pPr>
        <w:numPr>
          <w:ilvl w:val="2"/>
          <w:numId w:val="7"/>
        </w:numPr>
        <w:pBdr>
          <w:top w:space="0" w:sz="0" w:val="nil"/>
          <w:left w:space="0" w:sz="0" w:val="nil"/>
          <w:bottom w:space="0" w:sz="0" w:val="nil"/>
          <w:right w:space="0" w:sz="0" w:val="nil"/>
          <w:between w:space="0" w:sz="0" w:val="nil"/>
        </w:pBdr>
        <w:spacing w:before="200" w:line="276" w:lineRule="auto"/>
        <w:ind w:left="1133.858267716535" w:hanging="425.19685039370046"/>
        <w:rPr>
          <w:rFonts w:ascii="Arial" w:cs="Arial" w:eastAsia="Arial" w:hAnsi="Arial"/>
          <w:sz w:val="22"/>
          <w:szCs w:val="22"/>
        </w:rPr>
      </w:pPr>
      <w:r w:rsidDel="00000000" w:rsidR="00000000" w:rsidRPr="00000000">
        <w:rPr>
          <w:rtl w:val="0"/>
        </w:rPr>
        <w:t xml:space="preserve">a</w:t>
      </w:r>
      <w:r w:rsidDel="00000000" w:rsidR="00000000" w:rsidRPr="00000000">
        <w:rPr>
          <w:rFonts w:ascii="Arial" w:cs="Arial" w:eastAsia="Arial" w:hAnsi="Arial"/>
          <w:sz w:val="22"/>
          <w:szCs w:val="22"/>
          <w:rtl w:val="0"/>
        </w:rPr>
        <w:t xml:space="preserve"> </w:t>
      </w:r>
      <w:r w:rsidDel="00000000" w:rsidR="00000000" w:rsidRPr="00000000">
        <w:rPr>
          <w:rtl w:val="0"/>
        </w:rPr>
        <w:t xml:space="preserve">three</w:t>
      </w:r>
      <w:r w:rsidDel="00000000" w:rsidR="00000000" w:rsidRPr="00000000">
        <w:rPr>
          <w:rFonts w:ascii="Arial" w:cs="Arial" w:eastAsia="Arial" w:hAnsi="Arial"/>
          <w:sz w:val="22"/>
          <w:szCs w:val="22"/>
          <w:rtl w:val="0"/>
        </w:rPr>
        <w:t xml:space="preserve">-page CV for the nominee tailored to the selection criteria (</w:t>
      </w:r>
      <w:r w:rsidDel="00000000" w:rsidR="00000000" w:rsidRPr="00000000">
        <w:rPr>
          <w:rtl w:val="0"/>
        </w:rPr>
        <w:t xml:space="preserve">f</w:t>
      </w:r>
      <w:r w:rsidDel="00000000" w:rsidR="00000000" w:rsidRPr="00000000">
        <w:rPr>
          <w:rFonts w:ascii="Arial" w:cs="Arial" w:eastAsia="Arial" w:hAnsi="Arial"/>
          <w:sz w:val="22"/>
          <w:szCs w:val="22"/>
          <w:rtl w:val="0"/>
        </w:rPr>
        <w:t xml:space="preserve">or IPEd service, including at Branch level, list roles, dates, contributions and achievements)</w:t>
      </w:r>
      <w:r w:rsidDel="00000000" w:rsidR="00000000" w:rsidRPr="00000000">
        <w:rPr>
          <w:rtl w:val="0"/>
        </w:rPr>
      </w:r>
    </w:p>
    <w:p w:rsidR="00000000" w:rsidDel="00000000" w:rsidP="00000000" w:rsidRDefault="00000000" w:rsidRPr="00000000" w14:paraId="0000004D">
      <w:pPr>
        <w:numPr>
          <w:ilvl w:val="2"/>
          <w:numId w:val="7"/>
        </w:numPr>
        <w:pBdr>
          <w:top w:space="0" w:sz="0" w:val="nil"/>
          <w:left w:space="0" w:sz="0" w:val="nil"/>
          <w:bottom w:space="0" w:sz="0" w:val="nil"/>
          <w:right w:space="0" w:sz="0" w:val="nil"/>
          <w:between w:space="0" w:sz="0" w:val="nil"/>
        </w:pBdr>
        <w:spacing w:after="200" w:before="200" w:line="276" w:lineRule="auto"/>
        <w:ind w:left="1133.858267716535" w:hanging="425.19685039370046"/>
        <w:rPr>
          <w:rFonts w:ascii="Arial" w:cs="Arial" w:eastAsia="Arial" w:hAnsi="Arial"/>
          <w:sz w:val="22"/>
          <w:szCs w:val="22"/>
        </w:rPr>
      </w:pPr>
      <w:r w:rsidDel="00000000" w:rsidR="00000000" w:rsidRPr="00000000">
        <w:rPr>
          <w:rtl w:val="0"/>
        </w:rPr>
        <w:t xml:space="preserve">t</w:t>
      </w:r>
      <w:r w:rsidDel="00000000" w:rsidR="00000000" w:rsidRPr="00000000">
        <w:rPr>
          <w:rFonts w:ascii="Arial" w:cs="Arial" w:eastAsia="Arial" w:hAnsi="Arial"/>
          <w:sz w:val="22"/>
          <w:szCs w:val="22"/>
          <w:rtl w:val="0"/>
        </w:rPr>
        <w:t xml:space="preserve">he correctly formatted and completed nomination form (excluding the guidelines) plus the </w:t>
      </w:r>
      <w:r w:rsidDel="00000000" w:rsidR="00000000" w:rsidRPr="00000000">
        <w:rPr>
          <w:rtl w:val="0"/>
        </w:rPr>
        <w:t xml:space="preserve">three</w:t>
      </w:r>
      <w:r w:rsidDel="00000000" w:rsidR="00000000" w:rsidRPr="00000000">
        <w:rPr>
          <w:rFonts w:ascii="Arial" w:cs="Arial" w:eastAsia="Arial" w:hAnsi="Arial"/>
          <w:sz w:val="22"/>
          <w:szCs w:val="22"/>
          <w:rtl w:val="0"/>
        </w:rPr>
        <w:t xml:space="preserve">-page CV converted into one pdf document and labelled as follows: </w:t>
        <w:br w:type="textWrapping"/>
        <w:tab/>
        <w:t xml:space="preserve">[full name of nominee]_MackenzieMedal</w:t>
      </w:r>
      <w:r w:rsidDel="00000000" w:rsidR="00000000" w:rsidRPr="00000000">
        <w:rPr>
          <w:rtl w:val="0"/>
        </w:rPr>
        <w:t xml:space="preserve">20</w:t>
      </w:r>
      <w:r w:rsidDel="00000000" w:rsidR="00000000" w:rsidRPr="00000000">
        <w:rPr>
          <w:rFonts w:ascii="Arial" w:cs="Arial" w:eastAsia="Arial" w:hAnsi="Arial"/>
          <w:sz w:val="22"/>
          <w:szCs w:val="22"/>
          <w:rtl w:val="0"/>
        </w:rPr>
        <w:t xml:space="preserve">22_nomination</w:t>
      </w:r>
      <w:r w:rsidDel="00000000" w:rsidR="00000000" w:rsidRPr="00000000">
        <w:rPr>
          <w:rtl w:val="0"/>
        </w:rPr>
        <w:br w:type="textWrapping"/>
        <w:tab/>
      </w:r>
      <w:r w:rsidDel="00000000" w:rsidR="00000000" w:rsidRPr="00000000">
        <w:rPr>
          <w:rFonts w:ascii="Arial" w:cs="Arial" w:eastAsia="Arial" w:hAnsi="Arial"/>
          <w:sz w:val="22"/>
          <w:szCs w:val="22"/>
          <w:rtl w:val="0"/>
        </w:rPr>
        <w:t xml:space="preserve">(e.g. Rose Petal_MackenzieMedal</w:t>
      </w:r>
      <w:r w:rsidDel="00000000" w:rsidR="00000000" w:rsidRPr="00000000">
        <w:rPr>
          <w:rtl w:val="0"/>
        </w:rPr>
        <w:t xml:space="preserve">20</w:t>
      </w:r>
      <w:r w:rsidDel="00000000" w:rsidR="00000000" w:rsidRPr="00000000">
        <w:rPr>
          <w:rFonts w:ascii="Arial" w:cs="Arial" w:eastAsia="Arial" w:hAnsi="Arial"/>
          <w:sz w:val="22"/>
          <w:szCs w:val="22"/>
          <w:rtl w:val="0"/>
        </w:rPr>
        <w:t xml:space="preserve">22_nomination).</w:t>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spacing w:before="200" w:line="276" w:lineRule="auto"/>
        <w:ind w:left="708.6614173228347" w:hanging="283.46456692913375"/>
        <w:rPr>
          <w:rFonts w:ascii="Arial" w:cs="Arial" w:eastAsia="Arial" w:hAnsi="Arial"/>
          <w:sz w:val="22"/>
          <w:szCs w:val="22"/>
        </w:rPr>
      </w:pPr>
      <w:r w:rsidDel="00000000" w:rsidR="00000000" w:rsidRPr="00000000">
        <w:rPr>
          <w:rFonts w:ascii="Arial" w:cs="Arial" w:eastAsia="Arial" w:hAnsi="Arial"/>
          <w:sz w:val="22"/>
          <w:szCs w:val="22"/>
          <w:rtl w:val="0"/>
        </w:rPr>
        <w:t xml:space="preserve">Email completed and signed (electronic signatures will be accepted) submissions to the </w:t>
      </w:r>
      <w:hyperlink r:id="rId18">
        <w:r w:rsidDel="00000000" w:rsidR="00000000" w:rsidRPr="00000000">
          <w:rPr>
            <w:rFonts w:ascii="Arial" w:cs="Arial" w:eastAsia="Arial" w:hAnsi="Arial"/>
            <w:sz w:val="22"/>
            <w:szCs w:val="22"/>
            <w:rtl w:val="0"/>
          </w:rPr>
          <w:t xml:space="preserve">secretary@iped-editors.org</w:t>
        </w:r>
      </w:hyperlink>
      <w:r w:rsidDel="00000000" w:rsidR="00000000" w:rsidRPr="00000000">
        <w:rPr>
          <w:rFonts w:ascii="Arial" w:cs="Arial" w:eastAsia="Arial" w:hAnsi="Arial"/>
          <w:sz w:val="22"/>
          <w:szCs w:val="22"/>
          <w:rtl w:val="0"/>
        </w:rPr>
        <w:t xml:space="preserve"> by </w:t>
      </w:r>
      <w:r w:rsidDel="00000000" w:rsidR="00000000" w:rsidRPr="00000000">
        <w:rPr>
          <w:b w:val="1"/>
          <w:rtl w:val="0"/>
        </w:rPr>
        <w:t xml:space="preserve">30</w:t>
      </w:r>
      <w:r w:rsidDel="00000000" w:rsidR="00000000" w:rsidRPr="00000000">
        <w:rPr>
          <w:rFonts w:ascii="Arial" w:cs="Arial" w:eastAsia="Arial" w:hAnsi="Arial"/>
          <w:b w:val="1"/>
          <w:sz w:val="22"/>
          <w:szCs w:val="22"/>
          <w:rtl w:val="0"/>
        </w:rPr>
        <w:t xml:space="preserve"> November 2021, 6 pm AEDT</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spacing w:before="200" w:line="276" w:lineRule="auto"/>
        <w:ind w:left="708.6614173228347" w:hanging="283.46456692913375"/>
        <w:rPr>
          <w:rFonts w:ascii="Arial" w:cs="Arial" w:eastAsia="Arial" w:hAnsi="Arial"/>
          <w:sz w:val="22"/>
          <w:szCs w:val="22"/>
        </w:rPr>
      </w:pPr>
      <w:r w:rsidDel="00000000" w:rsidR="00000000" w:rsidRPr="00000000">
        <w:rPr>
          <w:rFonts w:ascii="Arial" w:cs="Arial" w:eastAsia="Arial" w:hAnsi="Arial"/>
          <w:sz w:val="22"/>
          <w:szCs w:val="22"/>
          <w:rtl w:val="0"/>
        </w:rPr>
        <w:t xml:space="preserve">Finalists and winners will be notified by email under embargo</w:t>
      </w:r>
      <w:r w:rsidDel="00000000" w:rsidR="00000000" w:rsidRPr="00000000">
        <w:rPr>
          <w:rtl w:val="0"/>
        </w:rPr>
        <w:t xml:space="preserve"> prior to public announcement.</w:t>
      </w:r>
      <w:r w:rsidDel="00000000" w:rsidR="00000000" w:rsidRPr="00000000">
        <w:rPr>
          <w:rtl w:val="0"/>
        </w:rPr>
      </w:r>
    </w:p>
    <w:p w:rsidR="00000000" w:rsidDel="00000000" w:rsidP="00000000" w:rsidRDefault="00000000" w:rsidRPr="00000000" w14:paraId="00000050">
      <w:pPr>
        <w:pStyle w:val="Heading2"/>
        <w:numPr>
          <w:ilvl w:val="0"/>
          <w:numId w:val="3"/>
        </w:numPr>
        <w:ind w:left="360" w:hanging="360"/>
        <w:rPr/>
      </w:pPr>
      <w:bookmarkStart w:colFirst="0" w:colLast="0" w:name="_heading=h.2et92p0" w:id="5"/>
      <w:bookmarkEnd w:id="5"/>
      <w:r w:rsidDel="00000000" w:rsidR="00000000" w:rsidRPr="00000000">
        <w:rPr>
          <w:b w:val="0"/>
          <w:color w:val="25b9f0"/>
          <w:sz w:val="32"/>
          <w:szCs w:val="32"/>
          <w:rtl w:val="0"/>
        </w:rPr>
        <w:t xml:space="preserve">IMPORTANT DATES</w:t>
      </w:r>
      <w:r w:rsidDel="00000000" w:rsidR="00000000" w:rsidRPr="00000000">
        <w:rPr>
          <w:rtl w:val="0"/>
        </w:rPr>
      </w:r>
    </w:p>
    <w:tbl>
      <w:tblPr>
        <w:tblStyle w:val="Table2"/>
        <w:tblW w:w="9090.0" w:type="dxa"/>
        <w:jc w:val="left"/>
        <w:tblInd w:w="615.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3540"/>
        <w:gridCol w:w="5550"/>
        <w:tblGridChange w:id="0">
          <w:tblGrid>
            <w:gridCol w:w="3540"/>
            <w:gridCol w:w="5550"/>
          </w:tblGrid>
        </w:tblGridChange>
      </w:tblGrid>
      <w:tr>
        <w:trPr>
          <w:cantSplit w:val="0"/>
          <w:trHeight w:val="387" w:hRule="atLeast"/>
          <w:tblHeader w:val="0"/>
        </w:trPr>
        <w:tc>
          <w:tcPr>
            <w:vAlign w:val="center"/>
          </w:tcPr>
          <w:p w:rsidR="00000000" w:rsidDel="00000000" w:rsidP="00000000" w:rsidRDefault="00000000" w:rsidRPr="00000000" w14:paraId="00000051">
            <w:pPr>
              <w:spacing w:after="60" w:before="60" w:line="240" w:lineRule="auto"/>
              <w:rPr>
                <w:rFonts w:ascii="Arial" w:cs="Arial" w:eastAsia="Arial" w:hAnsi="Arial"/>
              </w:rPr>
            </w:pPr>
            <w:r w:rsidDel="00000000" w:rsidR="00000000" w:rsidRPr="00000000">
              <w:rPr>
                <w:rFonts w:ascii="Arial" w:cs="Arial" w:eastAsia="Arial" w:hAnsi="Arial"/>
                <w:rtl w:val="0"/>
              </w:rPr>
              <w:t xml:space="preserve">Nominations open</w:t>
            </w:r>
          </w:p>
        </w:tc>
        <w:tc>
          <w:tcPr>
            <w:vAlign w:val="center"/>
          </w:tcPr>
          <w:p w:rsidR="00000000" w:rsidDel="00000000" w:rsidP="00000000" w:rsidRDefault="00000000" w:rsidRPr="00000000" w14:paraId="00000052">
            <w:pPr>
              <w:spacing w:after="60" w:before="60" w:line="240" w:lineRule="auto"/>
              <w:rPr>
                <w:rFonts w:ascii="Arial" w:cs="Arial" w:eastAsia="Arial" w:hAnsi="Arial"/>
              </w:rPr>
            </w:pPr>
            <w:r w:rsidDel="00000000" w:rsidR="00000000" w:rsidRPr="00000000">
              <w:rPr>
                <w:rtl w:val="0"/>
              </w:rPr>
              <w:t xml:space="preserve">30</w:t>
            </w:r>
            <w:r w:rsidDel="00000000" w:rsidR="00000000" w:rsidRPr="00000000">
              <w:rPr>
                <w:rFonts w:ascii="Arial" w:cs="Arial" w:eastAsia="Arial" w:hAnsi="Arial"/>
                <w:rtl w:val="0"/>
              </w:rPr>
              <w:t xml:space="preserve"> August 2021</w:t>
            </w:r>
          </w:p>
        </w:tc>
      </w:tr>
      <w:tr>
        <w:trPr>
          <w:cantSplit w:val="0"/>
          <w:tblHeader w:val="0"/>
        </w:trPr>
        <w:tc>
          <w:tcPr>
            <w:vAlign w:val="center"/>
          </w:tcPr>
          <w:p w:rsidR="00000000" w:rsidDel="00000000" w:rsidP="00000000" w:rsidRDefault="00000000" w:rsidRPr="00000000" w14:paraId="00000053">
            <w:pPr>
              <w:spacing w:after="60" w:before="60" w:line="240" w:lineRule="auto"/>
              <w:rPr>
                <w:rFonts w:ascii="Arial" w:cs="Arial" w:eastAsia="Arial" w:hAnsi="Arial"/>
              </w:rPr>
            </w:pPr>
            <w:r w:rsidDel="00000000" w:rsidR="00000000" w:rsidRPr="00000000">
              <w:rPr>
                <w:rtl w:val="0"/>
              </w:rPr>
              <w:t xml:space="preserve">Notice of Intent deadline</w:t>
            </w:r>
            <w:r w:rsidDel="00000000" w:rsidR="00000000" w:rsidRPr="00000000">
              <w:rPr>
                <w:rtl w:val="0"/>
              </w:rPr>
            </w:r>
          </w:p>
        </w:tc>
        <w:tc>
          <w:tcPr>
            <w:vAlign w:val="center"/>
          </w:tcPr>
          <w:p w:rsidR="00000000" w:rsidDel="00000000" w:rsidP="00000000" w:rsidRDefault="00000000" w:rsidRPr="00000000" w14:paraId="00000054">
            <w:pPr>
              <w:spacing w:after="60" w:before="60" w:line="240" w:lineRule="auto"/>
              <w:rPr>
                <w:rFonts w:ascii="Arial" w:cs="Arial" w:eastAsia="Arial" w:hAnsi="Arial"/>
              </w:rPr>
            </w:pPr>
            <w:r w:rsidDel="00000000" w:rsidR="00000000" w:rsidRPr="00000000">
              <w:rPr>
                <w:rtl w:val="0"/>
              </w:rPr>
              <w:t xml:space="preserve">16 November 2021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5">
            <w:pPr>
              <w:spacing w:after="60" w:before="60" w:line="240" w:lineRule="auto"/>
              <w:rPr/>
            </w:pPr>
            <w:r w:rsidDel="00000000" w:rsidR="00000000" w:rsidRPr="00000000">
              <w:rPr>
                <w:rtl w:val="0"/>
              </w:rPr>
              <w:t xml:space="preserve">Nominations close</w:t>
            </w:r>
          </w:p>
        </w:tc>
        <w:tc>
          <w:tcPr>
            <w:vAlign w:val="center"/>
          </w:tcPr>
          <w:p w:rsidR="00000000" w:rsidDel="00000000" w:rsidP="00000000" w:rsidRDefault="00000000" w:rsidRPr="00000000" w14:paraId="00000056">
            <w:pPr>
              <w:spacing w:after="60" w:before="60" w:line="240" w:lineRule="auto"/>
              <w:rPr/>
            </w:pPr>
            <w:r w:rsidDel="00000000" w:rsidR="00000000" w:rsidRPr="00000000">
              <w:rPr>
                <w:rtl w:val="0"/>
              </w:rPr>
              <w:t xml:space="preserve">30 November 2021</w:t>
            </w:r>
          </w:p>
        </w:tc>
      </w:tr>
      <w:tr>
        <w:trPr>
          <w:cantSplit w:val="0"/>
          <w:tblHeader w:val="0"/>
        </w:trPr>
        <w:tc>
          <w:tcPr>
            <w:vAlign w:val="center"/>
          </w:tcPr>
          <w:p w:rsidR="00000000" w:rsidDel="00000000" w:rsidP="00000000" w:rsidRDefault="00000000" w:rsidRPr="00000000" w14:paraId="00000057">
            <w:pPr>
              <w:spacing w:after="60" w:before="60" w:line="240" w:lineRule="auto"/>
              <w:rPr>
                <w:rFonts w:ascii="Arial" w:cs="Arial" w:eastAsia="Arial" w:hAnsi="Arial"/>
              </w:rPr>
            </w:pPr>
            <w:r w:rsidDel="00000000" w:rsidR="00000000" w:rsidRPr="00000000">
              <w:rPr>
                <w:rFonts w:ascii="Arial" w:cs="Arial" w:eastAsia="Arial" w:hAnsi="Arial"/>
                <w:rtl w:val="0"/>
              </w:rPr>
              <w:t xml:space="preserve">Winners announced</w:t>
            </w:r>
          </w:p>
        </w:tc>
        <w:tc>
          <w:tcPr>
            <w:vAlign w:val="center"/>
          </w:tcPr>
          <w:p w:rsidR="00000000" w:rsidDel="00000000" w:rsidP="00000000" w:rsidRDefault="00000000" w:rsidRPr="00000000" w14:paraId="00000058">
            <w:pPr>
              <w:spacing w:after="60" w:before="60" w:line="240" w:lineRule="auto"/>
              <w:rPr>
                <w:rFonts w:ascii="Arial" w:cs="Arial" w:eastAsia="Arial" w:hAnsi="Arial"/>
              </w:rPr>
            </w:pPr>
            <w:r w:rsidDel="00000000" w:rsidR="00000000" w:rsidRPr="00000000">
              <w:rPr>
                <w:rFonts w:ascii="Arial" w:cs="Arial" w:eastAsia="Arial" w:hAnsi="Arial"/>
                <w:rtl w:val="0"/>
              </w:rPr>
              <w:t xml:space="preserve">April 2022</w:t>
            </w:r>
          </w:p>
        </w:tc>
      </w:tr>
    </w:tbl>
    <w:p w:rsidR="00000000" w:rsidDel="00000000" w:rsidP="00000000" w:rsidRDefault="00000000" w:rsidRPr="00000000" w14:paraId="00000059">
      <w:pPr>
        <w:spacing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Contact the IPEd Secretary at </w:t>
      </w:r>
      <w:r w:rsidDel="00000000" w:rsidR="00000000" w:rsidRPr="00000000">
        <w:rPr>
          <w:rFonts w:ascii="Arial" w:cs="Arial" w:eastAsia="Arial" w:hAnsi="Arial"/>
          <w:sz w:val="22"/>
          <w:szCs w:val="22"/>
          <w:u w:val="single"/>
          <w:rtl w:val="0"/>
        </w:rPr>
        <w:t xml:space="preserve">secretary@iped-editors.org </w:t>
      </w:r>
      <w:r w:rsidDel="00000000" w:rsidR="00000000" w:rsidRPr="00000000">
        <w:rPr>
          <w:rFonts w:ascii="Arial" w:cs="Arial" w:eastAsia="Arial" w:hAnsi="Arial"/>
          <w:sz w:val="22"/>
          <w:szCs w:val="22"/>
          <w:rtl w:val="0"/>
        </w:rPr>
        <w:t xml:space="preserve">with any queries about the nomination process.</w:t>
      </w:r>
      <w:r w:rsidDel="00000000" w:rsidR="00000000" w:rsidRPr="00000000">
        <w:br w:type="page"/>
      </w:r>
      <w:r w:rsidDel="00000000" w:rsidR="00000000" w:rsidRPr="00000000">
        <w:rPr>
          <w:rtl w:val="0"/>
        </w:rPr>
      </w:r>
    </w:p>
    <w:p w:rsidR="00000000" w:rsidDel="00000000" w:rsidP="00000000" w:rsidRDefault="00000000" w:rsidRPr="00000000" w14:paraId="0000005A">
      <w:pPr>
        <w:spacing w:before="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pStyle w:val="Heading1"/>
        <w:keepNext w:val="1"/>
        <w:keepLines w:val="1"/>
        <w:spacing w:line="276" w:lineRule="auto"/>
        <w:jc w:val="right"/>
        <w:rPr>
          <w:sz w:val="48"/>
          <w:szCs w:val="48"/>
          <w:vertAlign w:val="baseline"/>
        </w:rPr>
      </w:pPr>
      <w:bookmarkStart w:colFirst="0" w:colLast="0" w:name="_heading=h.tyjcwt" w:id="6"/>
      <w:bookmarkEnd w:id="6"/>
      <w:r w:rsidDel="00000000" w:rsidR="00000000" w:rsidRPr="00000000">
        <w:rPr>
          <w:sz w:val="48"/>
          <w:szCs w:val="48"/>
          <w:vertAlign w:val="baseline"/>
          <w:rtl w:val="0"/>
        </w:rPr>
        <w:t xml:space="preserve">JANET MACKENZIE MEDAL 2022 NOMINATION FORM</w:t>
      </w:r>
      <w:r w:rsidDel="00000000" w:rsidR="00000000" w:rsidRPr="00000000">
        <w:drawing>
          <wp:anchor allowOverlap="1" behindDoc="0" distB="0" distT="0" distL="114300" distR="114300" hidden="0" layoutInCell="1" locked="0" relativeHeight="0" simplePos="0">
            <wp:simplePos x="0" y="0"/>
            <wp:positionH relativeFrom="column">
              <wp:posOffset>33022</wp:posOffset>
            </wp:positionH>
            <wp:positionV relativeFrom="paragraph">
              <wp:posOffset>568</wp:posOffset>
            </wp:positionV>
            <wp:extent cx="1633220" cy="941070"/>
            <wp:effectExtent b="0" l="0" r="0" t="0"/>
            <wp:wrapSquare wrapText="bothSides" distB="0" distT="0" distL="114300" distR="114300"/>
            <wp:docPr descr="Graphical user interface, application&#10;&#10;Description automatically generated" id="143" name="image2.png"/>
            <a:graphic>
              <a:graphicData uri="http://schemas.openxmlformats.org/drawingml/2006/picture">
                <pic:pic>
                  <pic:nvPicPr>
                    <pic:cNvPr descr="Graphical user interface, application&#10;&#10;Description automatically generated" id="0" name="image2.png"/>
                    <pic:cNvPicPr preferRelativeResize="0"/>
                  </pic:nvPicPr>
                  <pic:blipFill>
                    <a:blip r:embed="rId7"/>
                    <a:srcRect b="0" l="0" r="0" t="0"/>
                    <a:stretch>
                      <a:fillRect/>
                    </a:stretch>
                  </pic:blipFill>
                  <pic:spPr>
                    <a:xfrm>
                      <a:off x="0" y="0"/>
                      <a:ext cx="1633220" cy="941070"/>
                    </a:xfrm>
                    <a:prstGeom prst="rect"/>
                    <a:ln/>
                  </pic:spPr>
                </pic:pic>
              </a:graphicData>
            </a:graphic>
          </wp:anchor>
        </w:drawing>
      </w:r>
    </w:p>
    <w:p w:rsidR="00000000" w:rsidDel="00000000" w:rsidP="00000000" w:rsidRDefault="00000000" w:rsidRPr="00000000" w14:paraId="0000005C">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25b9f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5D">
      <w:pPr>
        <w:spacing w:line="276" w:lineRule="auto"/>
        <w:jc w:val="both"/>
        <w:rPr>
          <w:rFonts w:ascii="Arial" w:cs="Arial" w:eastAsia="Arial" w:hAnsi="Arial"/>
        </w:rPr>
      </w:pPr>
      <w:r w:rsidDel="00000000" w:rsidR="00000000" w:rsidRPr="00000000">
        <w:rPr>
          <w:rtl w:val="0"/>
        </w:rPr>
      </w:r>
    </w:p>
    <w:tbl>
      <w:tblPr>
        <w:tblStyle w:val="Table3"/>
        <w:tblW w:w="9764.0" w:type="dxa"/>
        <w:jc w:val="left"/>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400"/>
        <w:gridCol w:w="1980"/>
        <w:gridCol w:w="1860"/>
        <w:gridCol w:w="35"/>
        <w:gridCol w:w="3489"/>
        <w:tblGridChange w:id="0">
          <w:tblGrid>
            <w:gridCol w:w="2400"/>
            <w:gridCol w:w="1980"/>
            <w:gridCol w:w="1860"/>
            <w:gridCol w:w="35"/>
            <w:gridCol w:w="3489"/>
          </w:tblGrid>
        </w:tblGridChange>
      </w:tblGrid>
      <w:tr>
        <w:trPr>
          <w:cantSplit w:val="0"/>
          <w:trHeight w:val="432" w:hRule="atLeast"/>
          <w:tblHeader w:val="0"/>
        </w:trPr>
        <w:tc>
          <w:tcPr>
            <w:gridSpan w:val="5"/>
            <w:shd w:fill="94daf3" w:val="clear"/>
            <w:vAlign w:val="center"/>
          </w:tcPr>
          <w:p w:rsidR="00000000" w:rsidDel="00000000" w:rsidP="00000000" w:rsidRDefault="00000000" w:rsidRPr="00000000" w14:paraId="0000005E">
            <w:pPr>
              <w:numPr>
                <w:ilvl w:val="0"/>
                <w:numId w:val="8"/>
              </w:numPr>
              <w:pBdr>
                <w:top w:space="0" w:sz="0" w:val="nil"/>
                <w:left w:space="0" w:sz="0" w:val="nil"/>
                <w:bottom w:space="0" w:sz="0" w:val="nil"/>
                <w:right w:space="0" w:sz="0" w:val="nil"/>
                <w:between w:space="0" w:sz="0" w:val="nil"/>
              </w:pBdr>
              <w:spacing w:after="60" w:before="6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Nominee Details</w:t>
            </w:r>
          </w:p>
        </w:tc>
      </w:tr>
      <w:tr>
        <w:trPr>
          <w:cantSplit w:val="0"/>
          <w:trHeight w:val="432" w:hRule="atLeast"/>
          <w:tblHeader w:val="0"/>
        </w:trPr>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60" w:before="6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Title</w:t>
            </w:r>
          </w:p>
        </w:tc>
        <w:tc>
          <w:tcPr>
            <w:gridSpan w:val="4"/>
            <w:vAlign w:val="center"/>
          </w:tcPr>
          <w:p w:rsidR="00000000" w:rsidDel="00000000" w:rsidP="00000000" w:rsidRDefault="00000000" w:rsidRPr="00000000" w14:paraId="00000064">
            <w:pPr>
              <w:spacing w:after="60" w:before="60" w:line="240" w:lineRule="auto"/>
              <w:jc w:val="both"/>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68">
            <w:pPr>
              <w:spacing w:after="60" w:before="60" w:line="240" w:lineRule="auto"/>
              <w:jc w:val="both"/>
              <w:rPr>
                <w:rFonts w:ascii="Arial" w:cs="Arial" w:eastAsia="Arial" w:hAnsi="Arial"/>
              </w:rPr>
            </w:pPr>
            <w:r w:rsidDel="00000000" w:rsidR="00000000" w:rsidRPr="00000000">
              <w:rPr>
                <w:rFonts w:ascii="Arial" w:cs="Arial" w:eastAsia="Arial" w:hAnsi="Arial"/>
                <w:rtl w:val="0"/>
              </w:rPr>
              <w:t xml:space="preserve">First Name(s)</w:t>
            </w:r>
          </w:p>
        </w:tc>
        <w:tc>
          <w:tcPr>
            <w:vAlign w:val="center"/>
          </w:tcPr>
          <w:p w:rsidR="00000000" w:rsidDel="00000000" w:rsidP="00000000" w:rsidRDefault="00000000" w:rsidRPr="00000000" w14:paraId="00000069">
            <w:pPr>
              <w:spacing w:after="60" w:before="60" w:line="240" w:lineRule="auto"/>
              <w:jc w:val="both"/>
              <w:rPr>
                <w:rFonts w:ascii="Arial" w:cs="Arial" w:eastAsia="Arial" w:hAnsi="Arial"/>
                <w:b w:val="1"/>
              </w:rPr>
            </w:pPr>
            <w:r w:rsidDel="00000000" w:rsidR="00000000" w:rsidRPr="00000000">
              <w:rPr>
                <w:rtl w:val="0"/>
              </w:rPr>
            </w:r>
          </w:p>
        </w:tc>
        <w:tc>
          <w:tcPr>
            <w:gridSpan w:val="2"/>
            <w:vAlign w:val="center"/>
          </w:tcPr>
          <w:p w:rsidR="00000000" w:rsidDel="00000000" w:rsidP="00000000" w:rsidRDefault="00000000" w:rsidRPr="00000000" w14:paraId="0000006A">
            <w:pPr>
              <w:spacing w:after="60" w:before="60" w:line="240" w:lineRule="auto"/>
              <w:jc w:val="both"/>
              <w:rPr>
                <w:rFonts w:ascii="Arial" w:cs="Arial" w:eastAsia="Arial" w:hAnsi="Arial"/>
              </w:rPr>
            </w:pPr>
            <w:r w:rsidDel="00000000" w:rsidR="00000000" w:rsidRPr="00000000">
              <w:rPr>
                <w:rtl w:val="0"/>
              </w:rPr>
              <w:t xml:space="preserve">Last</w:t>
            </w:r>
            <w:r w:rsidDel="00000000" w:rsidR="00000000" w:rsidRPr="00000000">
              <w:rPr>
                <w:rFonts w:ascii="Arial" w:cs="Arial" w:eastAsia="Arial" w:hAnsi="Arial"/>
                <w:rtl w:val="0"/>
              </w:rPr>
              <w:t xml:space="preserve"> Name</w:t>
            </w:r>
          </w:p>
        </w:tc>
        <w:tc>
          <w:tcPr>
            <w:vAlign w:val="center"/>
          </w:tcPr>
          <w:p w:rsidR="00000000" w:rsidDel="00000000" w:rsidP="00000000" w:rsidRDefault="00000000" w:rsidRPr="00000000" w14:paraId="0000006C">
            <w:pPr>
              <w:spacing w:after="60" w:before="60" w:line="240" w:lineRule="auto"/>
              <w:jc w:val="both"/>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6D">
            <w:pPr>
              <w:spacing w:after="60" w:before="60" w:line="240" w:lineRule="auto"/>
              <w:jc w:val="both"/>
              <w:rPr>
                <w:rFonts w:ascii="Arial" w:cs="Arial" w:eastAsia="Arial" w:hAnsi="Arial"/>
              </w:rPr>
            </w:pPr>
            <w:r w:rsidDel="00000000" w:rsidR="00000000" w:rsidRPr="00000000">
              <w:rPr>
                <w:rFonts w:ascii="Arial" w:cs="Arial" w:eastAsia="Arial" w:hAnsi="Arial"/>
                <w:rtl w:val="0"/>
              </w:rPr>
              <w:t xml:space="preserve">Postal address</w:t>
            </w:r>
          </w:p>
        </w:tc>
        <w:tc>
          <w:tcPr>
            <w:gridSpan w:val="4"/>
            <w:vAlign w:val="center"/>
          </w:tcPr>
          <w:p w:rsidR="00000000" w:rsidDel="00000000" w:rsidP="00000000" w:rsidRDefault="00000000" w:rsidRPr="00000000" w14:paraId="0000006E">
            <w:pPr>
              <w:spacing w:after="60" w:before="60" w:line="240" w:lineRule="auto"/>
              <w:jc w:val="both"/>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72">
            <w:pPr>
              <w:spacing w:after="60" w:before="60" w:line="240" w:lineRule="auto"/>
              <w:jc w:val="both"/>
              <w:rPr>
                <w:rFonts w:ascii="Arial" w:cs="Arial" w:eastAsia="Arial" w:hAnsi="Arial"/>
              </w:rPr>
            </w:pPr>
            <w:r w:rsidDel="00000000" w:rsidR="00000000" w:rsidRPr="00000000">
              <w:rPr>
                <w:rFonts w:ascii="Arial" w:cs="Arial" w:eastAsia="Arial" w:hAnsi="Arial"/>
                <w:rtl w:val="0"/>
              </w:rPr>
              <w:t xml:space="preserve">Telephone no.</w:t>
            </w:r>
          </w:p>
        </w:tc>
        <w:tc>
          <w:tcPr>
            <w:vAlign w:val="center"/>
          </w:tcPr>
          <w:p w:rsidR="00000000" w:rsidDel="00000000" w:rsidP="00000000" w:rsidRDefault="00000000" w:rsidRPr="00000000" w14:paraId="00000073">
            <w:pPr>
              <w:spacing w:after="60" w:before="60" w:line="240" w:lineRule="auto"/>
              <w:jc w:val="both"/>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74">
            <w:pPr>
              <w:spacing w:after="60" w:before="60" w:line="240" w:lineRule="auto"/>
              <w:jc w:val="both"/>
              <w:rPr>
                <w:rFonts w:ascii="Arial" w:cs="Arial" w:eastAsia="Arial" w:hAnsi="Arial"/>
              </w:rPr>
            </w:pPr>
            <w:r w:rsidDel="00000000" w:rsidR="00000000" w:rsidRPr="00000000">
              <w:rPr>
                <w:rFonts w:ascii="Arial" w:cs="Arial" w:eastAsia="Arial" w:hAnsi="Arial"/>
                <w:rtl w:val="0"/>
              </w:rPr>
              <w:t xml:space="preserve">Email</w:t>
            </w:r>
          </w:p>
        </w:tc>
        <w:tc>
          <w:tcPr>
            <w:gridSpan w:val="2"/>
            <w:vAlign w:val="center"/>
          </w:tcPr>
          <w:p w:rsidR="00000000" w:rsidDel="00000000" w:rsidP="00000000" w:rsidRDefault="00000000" w:rsidRPr="00000000" w14:paraId="00000075">
            <w:pPr>
              <w:spacing w:after="60" w:before="60" w:line="240" w:lineRule="auto"/>
              <w:jc w:val="both"/>
              <w:rPr>
                <w:rFonts w:ascii="Arial" w:cs="Arial" w:eastAsia="Arial" w:hAnsi="Arial"/>
                <w:b w:val="1"/>
                <w:color w:val="808080"/>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77">
            <w:pPr>
              <w:spacing w:after="60" w:before="60" w:line="240" w:lineRule="auto"/>
              <w:jc w:val="both"/>
              <w:rPr>
                <w:rFonts w:ascii="Arial" w:cs="Arial" w:eastAsia="Arial" w:hAnsi="Arial"/>
              </w:rPr>
            </w:pPr>
            <w:r w:rsidDel="00000000" w:rsidR="00000000" w:rsidRPr="00000000">
              <w:rPr>
                <w:rFonts w:ascii="Arial" w:cs="Arial" w:eastAsia="Arial" w:hAnsi="Arial"/>
                <w:rtl w:val="0"/>
              </w:rPr>
              <w:t xml:space="preserve">IPEd membership no.</w:t>
            </w:r>
          </w:p>
        </w:tc>
        <w:tc>
          <w:tcPr>
            <w:gridSpan w:val="4"/>
            <w:vAlign w:val="center"/>
          </w:tcPr>
          <w:p w:rsidR="00000000" w:rsidDel="00000000" w:rsidP="00000000" w:rsidRDefault="00000000" w:rsidRPr="00000000" w14:paraId="00000078">
            <w:pPr>
              <w:spacing w:after="60" w:before="60" w:line="240" w:lineRule="auto"/>
              <w:jc w:val="both"/>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7C">
            <w:pPr>
              <w:spacing w:after="60" w:before="60" w:line="240" w:lineRule="auto"/>
              <w:jc w:val="both"/>
              <w:rPr>
                <w:rFonts w:ascii="Arial" w:cs="Arial" w:eastAsia="Arial" w:hAnsi="Arial"/>
              </w:rPr>
            </w:pPr>
            <w:r w:rsidDel="00000000" w:rsidR="00000000" w:rsidRPr="00000000">
              <w:rPr>
                <w:rFonts w:ascii="Arial" w:cs="Arial" w:eastAsia="Arial" w:hAnsi="Arial"/>
                <w:rtl w:val="0"/>
              </w:rPr>
              <w:t xml:space="preserve">Signature</w:t>
            </w:r>
          </w:p>
        </w:tc>
        <w:tc>
          <w:tcPr>
            <w:gridSpan w:val="4"/>
            <w:vAlign w:val="center"/>
          </w:tcPr>
          <w:p w:rsidR="00000000" w:rsidDel="00000000" w:rsidP="00000000" w:rsidRDefault="00000000" w:rsidRPr="00000000" w14:paraId="0000007D">
            <w:pPr>
              <w:spacing w:after="60" w:before="60" w:line="240" w:lineRule="auto"/>
              <w:jc w:val="both"/>
              <w:rPr>
                <w:rFonts w:ascii="Arial" w:cs="Arial" w:eastAsia="Arial" w:hAnsi="Arial"/>
                <w:b w:val="1"/>
              </w:rPr>
            </w:pPr>
            <w:r w:rsidDel="00000000" w:rsidR="00000000" w:rsidRPr="00000000">
              <w:rPr>
                <w:rtl w:val="0"/>
              </w:rPr>
            </w:r>
          </w:p>
        </w:tc>
      </w:tr>
      <w:tr>
        <w:trPr>
          <w:cantSplit w:val="0"/>
          <w:trHeight w:val="432" w:hRule="atLeast"/>
          <w:tblHeader w:val="0"/>
        </w:trPr>
        <w:tc>
          <w:tcPr>
            <w:gridSpan w:val="5"/>
            <w:shd w:fill="e7e6e6"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60" w:before="60"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Profile (maximum 250 words)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60" w:before="60" w:line="276"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A short summary of the nominee’s career history and achievements. This</w:t>
            </w:r>
            <w:r w:rsidDel="00000000" w:rsidR="00000000" w:rsidRPr="00000000">
              <w:rPr>
                <w:rFonts w:ascii="Arial" w:cs="Arial" w:eastAsia="Arial" w:hAnsi="Arial"/>
                <w:rtl w:val="0"/>
              </w:rPr>
              <w:t xml:space="preserve"> may be used for promotional purposes.</w:t>
            </w:r>
            <w:r w:rsidDel="00000000" w:rsidR="00000000" w:rsidRPr="00000000">
              <w:rPr>
                <w:rtl w:val="0"/>
              </w:rPr>
            </w:r>
          </w:p>
        </w:tc>
      </w:tr>
      <w:tr>
        <w:trPr>
          <w:cantSplit w:val="0"/>
          <w:trHeight w:val="432" w:hRule="atLeast"/>
          <w:tblHeader w:val="0"/>
        </w:trPr>
        <w:tc>
          <w:tcPr>
            <w:gridSpan w:val="5"/>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00" w:before="120" w:line="276" w:lineRule="auto"/>
              <w:jc w:val="both"/>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0" w:before="120" w:line="276" w:lineRule="auto"/>
              <w:jc w:val="both"/>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00" w:before="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spacing w:after="60" w:before="60" w:line="276" w:lineRule="auto"/>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099">
      <w:pPr>
        <w:spacing w:line="276" w:lineRule="auto"/>
        <w:rPr>
          <w:rFonts w:ascii="Arial" w:cs="Arial" w:eastAsia="Arial" w:hAnsi="Arial"/>
        </w:rPr>
      </w:pPr>
      <w:r w:rsidDel="00000000" w:rsidR="00000000" w:rsidRPr="00000000">
        <w:br w:type="page"/>
      </w:r>
      <w:r w:rsidDel="00000000" w:rsidR="00000000" w:rsidRPr="00000000">
        <w:rPr>
          <w:rtl w:val="0"/>
        </w:rPr>
      </w:r>
    </w:p>
    <w:tbl>
      <w:tblPr>
        <w:tblStyle w:val="Table4"/>
        <w:tblW w:w="9734.007092198583"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805"/>
        <w:gridCol w:w="2535"/>
        <w:gridCol w:w="1500"/>
        <w:gridCol w:w="1260"/>
        <w:gridCol w:w="1634.0070921985816"/>
        <w:tblGridChange w:id="0">
          <w:tblGrid>
            <w:gridCol w:w="2805"/>
            <w:gridCol w:w="2535"/>
            <w:gridCol w:w="1500"/>
            <w:gridCol w:w="1260"/>
            <w:gridCol w:w="1634.0070921985816"/>
          </w:tblGrid>
        </w:tblGridChange>
      </w:tblGrid>
      <w:tr>
        <w:trPr>
          <w:cantSplit w:val="0"/>
          <w:trHeight w:val="432" w:hRule="atLeast"/>
          <w:tblHeader w:val="0"/>
        </w:trPr>
        <w:tc>
          <w:tcPr>
            <w:gridSpan w:val="5"/>
            <w:shd w:fill="94daf3" w:val="clear"/>
            <w:vAlign w:val="center"/>
          </w:tcPr>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pacing w:after="60" w:before="6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Nominator Details</w:t>
            </w:r>
          </w:p>
        </w:tc>
      </w:tr>
      <w:tr>
        <w:trPr>
          <w:cantSplit w:val="0"/>
          <w:trHeight w:val="432" w:hRule="atLeast"/>
          <w:tblHeader w:val="0"/>
        </w:trPr>
        <w:tc>
          <w:tcPr>
            <w:vAlign w:val="center"/>
          </w:tcPr>
          <w:p w:rsidR="00000000" w:rsidDel="00000000" w:rsidP="00000000" w:rsidRDefault="00000000" w:rsidRPr="00000000" w14:paraId="0000009F">
            <w:pPr>
              <w:spacing w:after="60" w:before="60" w:line="240" w:lineRule="auto"/>
              <w:rPr>
                <w:rFonts w:ascii="Arial" w:cs="Arial" w:eastAsia="Arial" w:hAnsi="Arial"/>
              </w:rPr>
            </w:pPr>
            <w:r w:rsidDel="00000000" w:rsidR="00000000" w:rsidRPr="00000000">
              <w:rPr>
                <w:rFonts w:ascii="Arial" w:cs="Arial" w:eastAsia="Arial" w:hAnsi="Arial"/>
                <w:rtl w:val="0"/>
              </w:rPr>
              <w:t xml:space="preserve">Title</w:t>
            </w:r>
          </w:p>
        </w:tc>
        <w:tc>
          <w:tcPr>
            <w:gridSpan w:val="4"/>
            <w:vAlign w:val="center"/>
          </w:tcPr>
          <w:p w:rsidR="00000000" w:rsidDel="00000000" w:rsidP="00000000" w:rsidRDefault="00000000" w:rsidRPr="00000000" w14:paraId="000000A0">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4">
            <w:pPr>
              <w:spacing w:after="60" w:before="60" w:line="240" w:lineRule="auto"/>
              <w:rPr>
                <w:rFonts w:ascii="Arial" w:cs="Arial" w:eastAsia="Arial" w:hAnsi="Arial"/>
              </w:rPr>
            </w:pPr>
            <w:r w:rsidDel="00000000" w:rsidR="00000000" w:rsidRPr="00000000">
              <w:rPr>
                <w:rFonts w:ascii="Arial" w:cs="Arial" w:eastAsia="Arial" w:hAnsi="Arial"/>
                <w:rtl w:val="0"/>
              </w:rPr>
              <w:t xml:space="preserve">First Name(s)</w:t>
            </w:r>
          </w:p>
        </w:tc>
        <w:tc>
          <w:tcPr>
            <w:vAlign w:val="center"/>
          </w:tcPr>
          <w:p w:rsidR="00000000" w:rsidDel="00000000" w:rsidP="00000000" w:rsidRDefault="00000000" w:rsidRPr="00000000" w14:paraId="000000A5">
            <w:pPr>
              <w:spacing w:after="60" w:before="60" w:line="240" w:lineRule="auto"/>
              <w:ind w:right="27.28346456692975"/>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A6">
            <w:pPr>
              <w:spacing w:after="60" w:before="60" w:line="240" w:lineRule="auto"/>
              <w:ind w:right="-227.12598425196802"/>
              <w:rPr>
                <w:rFonts w:ascii="Arial" w:cs="Arial" w:eastAsia="Arial" w:hAnsi="Arial"/>
                <w:b w:val="1"/>
              </w:rPr>
            </w:pPr>
            <w:r w:rsidDel="00000000" w:rsidR="00000000" w:rsidRPr="00000000">
              <w:rPr>
                <w:rtl w:val="0"/>
              </w:rPr>
              <w:t xml:space="preserve">Last</w:t>
            </w:r>
            <w:r w:rsidDel="00000000" w:rsidR="00000000" w:rsidRPr="00000000">
              <w:rPr>
                <w:rFonts w:ascii="Arial" w:cs="Arial" w:eastAsia="Arial" w:hAnsi="Arial"/>
                <w:rtl w:val="0"/>
              </w:rPr>
              <w:t xml:space="preserve"> Name</w:t>
            </w:r>
            <w:r w:rsidDel="00000000" w:rsidR="00000000" w:rsidRPr="00000000">
              <w:rPr>
                <w:rtl w:val="0"/>
              </w:rPr>
            </w:r>
          </w:p>
        </w:tc>
        <w:tc>
          <w:tcPr>
            <w:gridSpan w:val="2"/>
            <w:vAlign w:val="center"/>
          </w:tcPr>
          <w:p w:rsidR="00000000" w:rsidDel="00000000" w:rsidP="00000000" w:rsidRDefault="00000000" w:rsidRPr="00000000" w14:paraId="000000A7">
            <w:pPr>
              <w:spacing w:after="60" w:before="60" w:line="240" w:lineRule="auto"/>
              <w:ind w:right="-227.12598425196802"/>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9">
            <w:pPr>
              <w:spacing w:after="60" w:before="60" w:line="240" w:lineRule="auto"/>
              <w:rPr>
                <w:rFonts w:ascii="Arial" w:cs="Arial" w:eastAsia="Arial" w:hAnsi="Arial"/>
              </w:rPr>
            </w:pPr>
            <w:r w:rsidDel="00000000" w:rsidR="00000000" w:rsidRPr="00000000">
              <w:rPr>
                <w:rFonts w:ascii="Arial" w:cs="Arial" w:eastAsia="Arial" w:hAnsi="Arial"/>
                <w:rtl w:val="0"/>
              </w:rPr>
              <w:t xml:space="preserve">Postal address</w:t>
            </w:r>
          </w:p>
        </w:tc>
        <w:tc>
          <w:tcPr>
            <w:gridSpan w:val="4"/>
            <w:vAlign w:val="center"/>
          </w:tcPr>
          <w:p w:rsidR="00000000" w:rsidDel="00000000" w:rsidP="00000000" w:rsidRDefault="00000000" w:rsidRPr="00000000" w14:paraId="000000AA">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E">
            <w:pPr>
              <w:spacing w:after="60" w:before="60" w:line="240" w:lineRule="auto"/>
              <w:rPr>
                <w:rFonts w:ascii="Arial" w:cs="Arial" w:eastAsia="Arial" w:hAnsi="Arial"/>
              </w:rPr>
            </w:pPr>
            <w:r w:rsidDel="00000000" w:rsidR="00000000" w:rsidRPr="00000000">
              <w:rPr>
                <w:rFonts w:ascii="Arial" w:cs="Arial" w:eastAsia="Arial" w:hAnsi="Arial"/>
                <w:rtl w:val="0"/>
              </w:rPr>
              <w:t xml:space="preserve">Telephone no.</w:t>
            </w:r>
          </w:p>
        </w:tc>
        <w:tc>
          <w:tcPr>
            <w:vAlign w:val="center"/>
          </w:tcPr>
          <w:p w:rsidR="00000000" w:rsidDel="00000000" w:rsidP="00000000" w:rsidRDefault="00000000" w:rsidRPr="00000000" w14:paraId="000000AF">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B0">
            <w:pPr>
              <w:spacing w:after="60" w:before="60" w:line="240" w:lineRule="auto"/>
              <w:rPr>
                <w:rFonts w:ascii="Arial" w:cs="Arial" w:eastAsia="Arial" w:hAnsi="Arial"/>
              </w:rPr>
            </w:pPr>
            <w:r w:rsidDel="00000000" w:rsidR="00000000" w:rsidRPr="00000000">
              <w:rPr>
                <w:rFonts w:ascii="Arial" w:cs="Arial" w:eastAsia="Arial" w:hAnsi="Arial"/>
                <w:rtl w:val="0"/>
              </w:rPr>
              <w:t xml:space="preserve">Email</w:t>
            </w:r>
          </w:p>
        </w:tc>
        <w:tc>
          <w:tcPr>
            <w:gridSpan w:val="2"/>
            <w:vAlign w:val="center"/>
          </w:tcPr>
          <w:p w:rsidR="00000000" w:rsidDel="00000000" w:rsidP="00000000" w:rsidRDefault="00000000" w:rsidRPr="00000000" w14:paraId="000000B1">
            <w:pPr>
              <w:spacing w:after="60" w:before="60" w:line="240" w:lineRule="auto"/>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3">
            <w:pPr>
              <w:spacing w:after="60" w:before="60" w:line="240" w:lineRule="auto"/>
              <w:rPr>
                <w:rFonts w:ascii="Arial" w:cs="Arial" w:eastAsia="Arial" w:hAnsi="Arial"/>
              </w:rPr>
            </w:pPr>
            <w:r w:rsidDel="00000000" w:rsidR="00000000" w:rsidRPr="00000000">
              <w:rPr>
                <w:rtl w:val="0"/>
              </w:rPr>
              <w:t xml:space="preserve">Relationship to nominee</w:t>
            </w:r>
            <w:r w:rsidDel="00000000" w:rsidR="00000000" w:rsidRPr="00000000">
              <w:rPr>
                <w:rtl w:val="0"/>
              </w:rPr>
            </w:r>
          </w:p>
        </w:tc>
        <w:tc>
          <w:tcPr>
            <w:gridSpan w:val="4"/>
            <w:vAlign w:val="center"/>
          </w:tcPr>
          <w:p w:rsidR="00000000" w:rsidDel="00000000" w:rsidP="00000000" w:rsidRDefault="00000000" w:rsidRPr="00000000" w14:paraId="000000B4">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8">
            <w:pPr>
              <w:spacing w:after="60" w:before="60" w:line="240" w:lineRule="auto"/>
              <w:rPr>
                <w:rFonts w:ascii="Arial" w:cs="Arial" w:eastAsia="Arial" w:hAnsi="Arial"/>
              </w:rPr>
            </w:pPr>
            <w:r w:rsidDel="00000000" w:rsidR="00000000" w:rsidRPr="00000000">
              <w:rPr>
                <w:rFonts w:ascii="Arial" w:cs="Arial" w:eastAsia="Arial" w:hAnsi="Arial"/>
                <w:rtl w:val="0"/>
              </w:rPr>
              <w:t xml:space="preserve">IPEd membership no.</w:t>
            </w:r>
          </w:p>
          <w:p w:rsidR="00000000" w:rsidDel="00000000" w:rsidP="00000000" w:rsidRDefault="00000000" w:rsidRPr="00000000" w14:paraId="000000B9">
            <w:pPr>
              <w:spacing w:after="60" w:before="60" w:line="240" w:lineRule="auto"/>
              <w:rPr/>
            </w:pPr>
            <w:r w:rsidDel="00000000" w:rsidR="00000000" w:rsidRPr="00000000">
              <w:rPr>
                <w:rtl w:val="0"/>
              </w:rPr>
              <w:t xml:space="preserve">(if applicable)</w:t>
            </w:r>
          </w:p>
        </w:tc>
        <w:tc>
          <w:tcPr>
            <w:gridSpan w:val="4"/>
            <w:vAlign w:val="center"/>
          </w:tcPr>
          <w:p w:rsidR="00000000" w:rsidDel="00000000" w:rsidP="00000000" w:rsidRDefault="00000000" w:rsidRPr="00000000" w14:paraId="000000BA">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E">
            <w:pPr>
              <w:spacing w:after="60" w:before="60" w:line="240" w:lineRule="auto"/>
              <w:rPr>
                <w:rFonts w:ascii="Arial" w:cs="Arial" w:eastAsia="Arial" w:hAnsi="Arial"/>
              </w:rPr>
            </w:pPr>
            <w:r w:rsidDel="00000000" w:rsidR="00000000" w:rsidRPr="00000000">
              <w:rPr>
                <w:rFonts w:ascii="Arial" w:cs="Arial" w:eastAsia="Arial" w:hAnsi="Arial"/>
                <w:rtl w:val="0"/>
              </w:rPr>
              <w:t xml:space="preserve">Signature</w:t>
            </w:r>
          </w:p>
        </w:tc>
        <w:tc>
          <w:tcPr>
            <w:vAlign w:val="center"/>
          </w:tcPr>
          <w:p w:rsidR="00000000" w:rsidDel="00000000" w:rsidP="00000000" w:rsidRDefault="00000000" w:rsidRPr="00000000" w14:paraId="000000BF">
            <w:pPr>
              <w:spacing w:after="60" w:before="60" w:line="240"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C0">
            <w:pPr>
              <w:spacing w:after="60" w:before="60" w:line="240" w:lineRule="auto"/>
              <w:rPr>
                <w:rFonts w:ascii="Arial" w:cs="Arial" w:eastAsia="Arial" w:hAnsi="Arial"/>
                <w:b w:val="1"/>
              </w:rPr>
            </w:pPr>
            <w:r w:rsidDel="00000000" w:rsidR="00000000" w:rsidRPr="00000000">
              <w:rPr>
                <w:rFonts w:ascii="Arial" w:cs="Arial" w:eastAsia="Arial" w:hAnsi="Arial"/>
                <w:rtl w:val="0"/>
              </w:rPr>
              <w:t xml:space="preserve">Date</w:t>
            </w:r>
            <w:r w:rsidDel="00000000" w:rsidR="00000000" w:rsidRPr="00000000">
              <w:rPr>
                <w:rtl w:val="0"/>
              </w:rPr>
            </w:r>
          </w:p>
        </w:tc>
        <w:tc>
          <w:tcPr>
            <w:gridSpan w:val="2"/>
            <w:vAlign w:val="center"/>
          </w:tcPr>
          <w:p w:rsidR="00000000" w:rsidDel="00000000" w:rsidP="00000000" w:rsidRDefault="00000000" w:rsidRPr="00000000" w14:paraId="000000C1">
            <w:pPr>
              <w:spacing w:after="60" w:before="60" w:line="240" w:lineRule="auto"/>
              <w:rPr>
                <w:rFonts w:ascii="Arial" w:cs="Arial" w:eastAsia="Arial" w:hAnsi="Arial"/>
              </w:rPr>
            </w:pPr>
            <w:r w:rsidDel="00000000" w:rsidR="00000000" w:rsidRPr="00000000">
              <w:rPr>
                <w:rtl w:val="0"/>
              </w:rPr>
            </w:r>
          </w:p>
        </w:tc>
      </w:tr>
      <w:tr>
        <w:trPr>
          <w:cantSplit w:val="0"/>
          <w:trHeight w:val="432" w:hRule="atLeast"/>
          <w:tblHeader w:val="0"/>
        </w:trPr>
        <w:tc>
          <w:tcPr>
            <w:vMerge w:val="restart"/>
          </w:tcPr>
          <w:p w:rsidR="00000000" w:rsidDel="00000000" w:rsidP="00000000" w:rsidRDefault="00000000" w:rsidRPr="00000000" w14:paraId="000000C3">
            <w:pPr>
              <w:spacing w:after="60" w:before="60" w:line="276" w:lineRule="auto"/>
              <w:rPr>
                <w:rFonts w:ascii="Arial" w:cs="Arial" w:eastAsia="Arial" w:hAnsi="Arial"/>
              </w:rPr>
            </w:pPr>
            <w:r w:rsidDel="00000000" w:rsidR="00000000" w:rsidRPr="00000000">
              <w:rPr>
                <w:rFonts w:ascii="Arial" w:cs="Arial" w:eastAsia="Arial" w:hAnsi="Arial"/>
                <w:rtl w:val="0"/>
              </w:rPr>
              <w:t xml:space="preserve">Please check at least 2 selection criteria for this nomination</w:t>
              <w:br w:type="textWrapping"/>
              <w:t xml:space="preserve">(1 plus 2 and/or 3)</w:t>
            </w:r>
          </w:p>
        </w:tc>
        <w:tc>
          <w:tcPr>
            <w:gridSpan w:val="2"/>
            <w:vAlign w:val="center"/>
          </w:tcPr>
          <w:p w:rsidR="00000000" w:rsidDel="00000000" w:rsidP="00000000" w:rsidRDefault="00000000" w:rsidRPr="00000000" w14:paraId="000000C4">
            <w:pPr>
              <w:tabs>
                <w:tab w:val="center" w:pos="2880"/>
              </w:tabs>
              <w:spacing w:after="60" w:before="0" w:line="240" w:lineRule="auto"/>
              <w:rPr>
                <w:rFonts w:ascii="Arial" w:cs="Arial" w:eastAsia="Arial" w:hAnsi="Arial"/>
              </w:rPr>
            </w:pPr>
            <w:r w:rsidDel="00000000" w:rsidR="00000000" w:rsidRPr="00000000">
              <w:rPr>
                <w:rFonts w:ascii="Arial" w:cs="Arial" w:eastAsia="Arial" w:hAnsi="Arial"/>
                <w:rtl w:val="0"/>
              </w:rPr>
              <w:t xml:space="preserve">1. Professional excellence                 </w:t>
            </w:r>
          </w:p>
        </w:tc>
        <w:tc>
          <w:tcPr>
            <w:gridSpan w:val="2"/>
            <w:tcBorders>
              <w:left w:color="ffffff" w:space="0" w:sz="4" w:val="single"/>
            </w:tcBorders>
          </w:tcPr>
          <w:p w:rsidR="00000000" w:rsidDel="00000000" w:rsidP="00000000" w:rsidRDefault="00000000" w:rsidRPr="00000000" w14:paraId="000000C6">
            <w:pPr>
              <w:tabs>
                <w:tab w:val="center" w:pos="2880"/>
              </w:tabs>
              <w:spacing w:after="60" w:before="60" w:line="240" w:lineRule="auto"/>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ab/>
            </w:r>
          </w:p>
        </w:tc>
      </w:tr>
      <w:tr>
        <w:trPr>
          <w:cantSplit w:val="0"/>
          <w:trHeight w:val="450" w:hRule="atLeast"/>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0C9">
            <w:pPr>
              <w:spacing w:after="60" w:before="0" w:line="240" w:lineRule="auto"/>
              <w:rPr>
                <w:rFonts w:ascii="Arial" w:cs="Arial" w:eastAsia="Arial" w:hAnsi="Arial"/>
              </w:rPr>
            </w:pPr>
            <w:r w:rsidDel="00000000" w:rsidR="00000000" w:rsidRPr="00000000">
              <w:rPr>
                <w:rFonts w:ascii="Arial" w:cs="Arial" w:eastAsia="Arial" w:hAnsi="Arial"/>
                <w:rtl w:val="0"/>
              </w:rPr>
              <w:t xml:space="preserve">2. Advancing the profession              </w:t>
            </w:r>
          </w:p>
        </w:tc>
        <w:tc>
          <w:tcPr>
            <w:gridSpan w:val="2"/>
            <w:tcBorders>
              <w:left w:color="ffffff" w:space="0" w:sz="4" w:val="single"/>
            </w:tcBorders>
          </w:tcPr>
          <w:p w:rsidR="00000000" w:rsidDel="00000000" w:rsidP="00000000" w:rsidRDefault="00000000" w:rsidRPr="00000000" w14:paraId="000000CB">
            <w:pPr>
              <w:spacing w:after="60" w:before="6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t>
              <w:tab/>
            </w:r>
          </w:p>
        </w:tc>
      </w:tr>
      <w:tr>
        <w:trPr>
          <w:cantSplit w:val="0"/>
          <w:trHeight w:val="585" w:hRule="atLeast"/>
          <w:tblHeader w:val="0"/>
        </w:trPr>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gridSpan w:val="2"/>
            <w:vAlign w:val="center"/>
          </w:tcPr>
          <w:p w:rsidR="00000000" w:rsidDel="00000000" w:rsidP="00000000" w:rsidRDefault="00000000" w:rsidRPr="00000000" w14:paraId="000000CE">
            <w:pPr>
              <w:spacing w:after="60" w:before="0" w:line="240" w:lineRule="auto"/>
              <w:rPr>
                <w:rFonts w:ascii="Arial" w:cs="Arial" w:eastAsia="Arial" w:hAnsi="Arial"/>
              </w:rPr>
            </w:pPr>
            <w:r w:rsidDel="00000000" w:rsidR="00000000" w:rsidRPr="00000000">
              <w:rPr>
                <w:rFonts w:ascii="Arial" w:cs="Arial" w:eastAsia="Arial" w:hAnsi="Arial"/>
                <w:rtl w:val="0"/>
              </w:rPr>
              <w:t xml:space="preserve">3. Exemplary service to IPEd</w:t>
            </w:r>
          </w:p>
        </w:tc>
        <w:tc>
          <w:tcPr>
            <w:gridSpan w:val="2"/>
            <w:tcBorders>
              <w:left w:color="ffffff" w:space="0" w:sz="4" w:val="single"/>
            </w:tcBorders>
          </w:tcPr>
          <w:p w:rsidR="00000000" w:rsidDel="00000000" w:rsidP="00000000" w:rsidRDefault="00000000" w:rsidRPr="00000000" w14:paraId="000000D0">
            <w:pPr>
              <w:spacing w:after="60" w:before="6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t>
              <w:tab/>
            </w:r>
          </w:p>
        </w:tc>
      </w:tr>
      <w:tr>
        <w:trPr>
          <w:cantSplit w:val="0"/>
          <w:trHeight w:val="432" w:hRule="atLeast"/>
          <w:tblHeader w:val="0"/>
        </w:trPr>
        <w:tc>
          <w:tcPr>
            <w:gridSpan w:val="5"/>
            <w:shd w:fill="e7e6e6"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60" w:before="60" w:line="276" w:lineRule="auto"/>
              <w:rPr>
                <w:rFonts w:ascii="Arial" w:cs="Arial" w:eastAsia="Arial" w:hAnsi="Arial"/>
                <w:b w:val="1"/>
                <w:color w:val="000000"/>
                <w:shd w:fill="a5a5a5" w:val="clear"/>
              </w:rPr>
            </w:pPr>
            <w:r w:rsidDel="00000000" w:rsidR="00000000" w:rsidRPr="00000000">
              <w:rPr>
                <w:rFonts w:ascii="Arial" w:cs="Arial" w:eastAsia="Arial" w:hAnsi="Arial"/>
                <w:b w:val="1"/>
                <w:color w:val="000000"/>
                <w:rtl w:val="0"/>
              </w:rPr>
              <w:t xml:space="preserve">Statement of nomination (600–1000 words)</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60" w:before="6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Provide a statement on (i) why you consider the nominee to be an outstanding professional editor. In addition, comment how the nominee has (ii) advanced the profession, and/or (iii) provided exemplary service to IPEd. Provide evidence to support your comment.  </w:t>
            </w:r>
          </w:p>
        </w:tc>
      </w:tr>
      <w:tr>
        <w:trPr>
          <w:cantSplit w:val="0"/>
          <w:trHeight w:val="432" w:hRule="atLeast"/>
          <w:tblHeader w:val="0"/>
        </w:trPr>
        <w:tc>
          <w:tcPr>
            <w:gridSpan w:val="5"/>
          </w:tcPr>
          <w:p w:rsidR="00000000" w:rsidDel="00000000" w:rsidP="00000000" w:rsidRDefault="00000000" w:rsidRPr="00000000" w14:paraId="000000D8">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9">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A">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B">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C">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D">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E">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F">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0">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1">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2">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3">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4">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5">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6">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7">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8">
            <w:pPr>
              <w:spacing w:after="60" w:before="60" w:line="276" w:lineRule="auto"/>
              <w:rPr>
                <w:b w:val="1"/>
              </w:rPr>
            </w:pPr>
            <w:r w:rsidDel="00000000" w:rsidR="00000000" w:rsidRPr="00000000">
              <w:rPr>
                <w:rtl w:val="0"/>
              </w:rPr>
            </w:r>
          </w:p>
          <w:p w:rsidR="00000000" w:rsidDel="00000000" w:rsidP="00000000" w:rsidRDefault="00000000" w:rsidRPr="00000000" w14:paraId="000000E9">
            <w:pPr>
              <w:spacing w:after="60" w:before="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EA">
            <w:pPr>
              <w:spacing w:after="60" w:before="60" w:line="276" w:lineRule="auto"/>
              <w:rPr>
                <w:b w:val="1"/>
              </w:rPr>
            </w:pPr>
            <w:r w:rsidDel="00000000" w:rsidR="00000000" w:rsidRPr="00000000">
              <w:rPr>
                <w:rtl w:val="0"/>
              </w:rPr>
            </w:r>
          </w:p>
          <w:p w:rsidR="00000000" w:rsidDel="00000000" w:rsidP="00000000" w:rsidRDefault="00000000" w:rsidRPr="00000000" w14:paraId="000000EB">
            <w:pPr>
              <w:spacing w:after="60" w:before="60" w:line="276" w:lineRule="auto"/>
              <w:rPr>
                <w:b w:val="1"/>
              </w:rPr>
            </w:pPr>
            <w:r w:rsidDel="00000000" w:rsidR="00000000" w:rsidRPr="00000000">
              <w:rPr>
                <w:rtl w:val="0"/>
              </w:rPr>
            </w:r>
          </w:p>
          <w:p w:rsidR="00000000" w:rsidDel="00000000" w:rsidP="00000000" w:rsidRDefault="00000000" w:rsidRPr="00000000" w14:paraId="000000EC">
            <w:pPr>
              <w:spacing w:after="60" w:before="60" w:line="276"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tbl>
      <w:tblPr>
        <w:tblStyle w:val="Table5"/>
        <w:tblW w:w="9621.0" w:type="dxa"/>
        <w:jc w:val="left"/>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760"/>
        <w:gridCol w:w="2475"/>
        <w:gridCol w:w="1559"/>
        <w:gridCol w:w="2827"/>
        <w:tblGridChange w:id="0">
          <w:tblGrid>
            <w:gridCol w:w="2760"/>
            <w:gridCol w:w="2475"/>
            <w:gridCol w:w="1559"/>
            <w:gridCol w:w="2827"/>
          </w:tblGrid>
        </w:tblGridChange>
      </w:tblGrid>
      <w:tr>
        <w:trPr>
          <w:cantSplit w:val="0"/>
          <w:trHeight w:val="432" w:hRule="atLeast"/>
          <w:tblHeader w:val="0"/>
        </w:trPr>
        <w:tc>
          <w:tcPr>
            <w:gridSpan w:val="4"/>
            <w:shd w:fill="94daf3" w:val="clear"/>
            <w:vAlign w:val="center"/>
          </w:tcPr>
          <w:p w:rsidR="00000000" w:rsidDel="00000000" w:rsidP="00000000" w:rsidRDefault="00000000" w:rsidRPr="00000000" w14:paraId="000000F3">
            <w:pPr>
              <w:numPr>
                <w:ilvl w:val="0"/>
                <w:numId w:val="8"/>
              </w:numPr>
              <w:pBdr>
                <w:top w:space="0" w:sz="0" w:val="nil"/>
                <w:left w:space="0" w:sz="0" w:val="nil"/>
                <w:bottom w:space="0" w:sz="0" w:val="nil"/>
                <w:right w:space="0" w:sz="0" w:val="nil"/>
                <w:between w:space="0" w:sz="0" w:val="nil"/>
              </w:pBdr>
              <w:spacing w:after="60" w:before="6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Referee Letter of Support 1 – </w:t>
            </w:r>
            <w:r w:rsidDel="00000000" w:rsidR="00000000" w:rsidRPr="00000000">
              <w:rPr>
                <w:rtl w:val="0"/>
              </w:rPr>
              <w:t xml:space="preserve">IPEd Member</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7">
            <w:pPr>
              <w:spacing w:after="60" w:before="60" w:line="240" w:lineRule="auto"/>
              <w:rPr>
                <w:rFonts w:ascii="Arial" w:cs="Arial" w:eastAsia="Arial" w:hAnsi="Arial"/>
              </w:rPr>
            </w:pPr>
            <w:r w:rsidDel="00000000" w:rsidR="00000000" w:rsidRPr="00000000">
              <w:rPr>
                <w:rFonts w:ascii="Arial" w:cs="Arial" w:eastAsia="Arial" w:hAnsi="Arial"/>
                <w:rtl w:val="0"/>
              </w:rPr>
              <w:t xml:space="preserve">Title</w:t>
            </w:r>
          </w:p>
        </w:tc>
        <w:tc>
          <w:tcPr>
            <w:gridSpan w:val="3"/>
            <w:vAlign w:val="center"/>
          </w:tcPr>
          <w:p w:rsidR="00000000" w:rsidDel="00000000" w:rsidP="00000000" w:rsidRDefault="00000000" w:rsidRPr="00000000" w14:paraId="000000F8">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B">
            <w:pPr>
              <w:spacing w:after="60" w:before="60" w:line="240" w:lineRule="auto"/>
              <w:rPr>
                <w:rFonts w:ascii="Arial" w:cs="Arial" w:eastAsia="Arial" w:hAnsi="Arial"/>
              </w:rPr>
            </w:pPr>
            <w:r w:rsidDel="00000000" w:rsidR="00000000" w:rsidRPr="00000000">
              <w:rPr>
                <w:rFonts w:ascii="Arial" w:cs="Arial" w:eastAsia="Arial" w:hAnsi="Arial"/>
                <w:rtl w:val="0"/>
              </w:rPr>
              <w:t xml:space="preserve">First Name(s)</w:t>
            </w:r>
          </w:p>
        </w:tc>
        <w:tc>
          <w:tcPr>
            <w:vAlign w:val="center"/>
          </w:tcPr>
          <w:p w:rsidR="00000000" w:rsidDel="00000000" w:rsidP="00000000" w:rsidRDefault="00000000" w:rsidRPr="00000000" w14:paraId="000000FC">
            <w:pPr>
              <w:spacing w:after="60" w:before="60" w:line="240"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FD">
            <w:pPr>
              <w:spacing w:after="60" w:before="60" w:line="240" w:lineRule="auto"/>
              <w:rPr/>
            </w:pPr>
            <w:r w:rsidDel="00000000" w:rsidR="00000000" w:rsidRPr="00000000">
              <w:rPr>
                <w:rtl w:val="0"/>
              </w:rPr>
              <w:t xml:space="preserve">Last Name</w:t>
            </w:r>
          </w:p>
        </w:tc>
        <w:tc>
          <w:tcPr>
            <w:vAlign w:val="center"/>
          </w:tcPr>
          <w:p w:rsidR="00000000" w:rsidDel="00000000" w:rsidP="00000000" w:rsidRDefault="00000000" w:rsidRPr="00000000" w14:paraId="000000FE">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F">
            <w:pPr>
              <w:spacing w:after="60" w:before="60" w:line="240" w:lineRule="auto"/>
              <w:rPr>
                <w:rFonts w:ascii="Arial" w:cs="Arial" w:eastAsia="Arial" w:hAnsi="Arial"/>
              </w:rPr>
            </w:pPr>
            <w:r w:rsidDel="00000000" w:rsidR="00000000" w:rsidRPr="00000000">
              <w:rPr>
                <w:rFonts w:ascii="Arial" w:cs="Arial" w:eastAsia="Arial" w:hAnsi="Arial"/>
                <w:rtl w:val="0"/>
              </w:rPr>
              <w:t xml:space="preserve">Telephone no.</w:t>
            </w:r>
          </w:p>
        </w:tc>
        <w:tc>
          <w:tcPr>
            <w:vAlign w:val="center"/>
          </w:tcPr>
          <w:p w:rsidR="00000000" w:rsidDel="00000000" w:rsidP="00000000" w:rsidRDefault="00000000" w:rsidRPr="00000000" w14:paraId="00000100">
            <w:pPr>
              <w:spacing w:after="60" w:before="60" w:line="240"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01">
            <w:pPr>
              <w:spacing w:after="60" w:before="60" w:line="240" w:lineRule="auto"/>
              <w:rPr>
                <w:rFonts w:ascii="Arial" w:cs="Arial" w:eastAsia="Arial" w:hAnsi="Arial"/>
              </w:rPr>
            </w:pPr>
            <w:r w:rsidDel="00000000" w:rsidR="00000000" w:rsidRPr="00000000">
              <w:rPr>
                <w:rFonts w:ascii="Arial" w:cs="Arial" w:eastAsia="Arial" w:hAnsi="Arial"/>
                <w:rtl w:val="0"/>
              </w:rPr>
              <w:t xml:space="preserve">Email</w:t>
            </w:r>
          </w:p>
        </w:tc>
        <w:tc>
          <w:tcPr>
            <w:vAlign w:val="center"/>
          </w:tcPr>
          <w:p w:rsidR="00000000" w:rsidDel="00000000" w:rsidP="00000000" w:rsidRDefault="00000000" w:rsidRPr="00000000" w14:paraId="00000102">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3">
            <w:pPr>
              <w:spacing w:after="60" w:before="60" w:line="240" w:lineRule="auto"/>
              <w:rPr>
                <w:rFonts w:ascii="Arial" w:cs="Arial" w:eastAsia="Arial" w:hAnsi="Arial"/>
                <w:b w:val="1"/>
              </w:rPr>
            </w:pPr>
            <w:r w:rsidDel="00000000" w:rsidR="00000000" w:rsidRPr="00000000">
              <w:rPr>
                <w:rFonts w:ascii="Arial" w:cs="Arial" w:eastAsia="Arial" w:hAnsi="Arial"/>
                <w:rtl w:val="0"/>
              </w:rPr>
              <w:t xml:space="preserve">Relationship to nominee</w:t>
            </w:r>
            <w:r w:rsidDel="00000000" w:rsidR="00000000" w:rsidRPr="00000000">
              <w:rPr>
                <w:rtl w:val="0"/>
              </w:rPr>
            </w:r>
          </w:p>
        </w:tc>
        <w:tc>
          <w:tcPr>
            <w:gridSpan w:val="3"/>
            <w:vAlign w:val="center"/>
          </w:tcPr>
          <w:p w:rsidR="00000000" w:rsidDel="00000000" w:rsidP="00000000" w:rsidRDefault="00000000" w:rsidRPr="00000000" w14:paraId="00000104">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7">
            <w:pPr>
              <w:spacing w:after="60" w:before="60" w:line="240" w:lineRule="auto"/>
              <w:rPr/>
            </w:pPr>
            <w:r w:rsidDel="00000000" w:rsidR="00000000" w:rsidRPr="00000000">
              <w:rPr>
                <w:rtl w:val="0"/>
              </w:rPr>
              <w:t xml:space="preserve">IPEd membership no.</w:t>
            </w:r>
          </w:p>
        </w:tc>
        <w:tc>
          <w:tcPr>
            <w:gridSpan w:val="3"/>
            <w:vAlign w:val="center"/>
          </w:tcPr>
          <w:p w:rsidR="00000000" w:rsidDel="00000000" w:rsidP="00000000" w:rsidRDefault="00000000" w:rsidRPr="00000000" w14:paraId="00000108">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B">
            <w:pPr>
              <w:spacing w:after="60" w:before="60" w:line="240" w:lineRule="auto"/>
              <w:rPr>
                <w:rFonts w:ascii="Arial" w:cs="Arial" w:eastAsia="Arial" w:hAnsi="Arial"/>
              </w:rPr>
            </w:pPr>
            <w:r w:rsidDel="00000000" w:rsidR="00000000" w:rsidRPr="00000000">
              <w:rPr>
                <w:rFonts w:ascii="Arial" w:cs="Arial" w:eastAsia="Arial" w:hAnsi="Arial"/>
                <w:rtl w:val="0"/>
              </w:rPr>
              <w:t xml:space="preserve">Signature</w:t>
            </w:r>
          </w:p>
        </w:tc>
        <w:tc>
          <w:tcPr>
            <w:vAlign w:val="center"/>
          </w:tcPr>
          <w:p w:rsidR="00000000" w:rsidDel="00000000" w:rsidP="00000000" w:rsidRDefault="00000000" w:rsidRPr="00000000" w14:paraId="0000010C">
            <w:pPr>
              <w:spacing w:after="60" w:before="60" w:line="240"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0D">
            <w:pPr>
              <w:spacing w:after="60" w:before="60" w:line="240" w:lineRule="auto"/>
              <w:rPr>
                <w:rFonts w:ascii="Arial" w:cs="Arial" w:eastAsia="Arial" w:hAnsi="Arial"/>
              </w:rPr>
            </w:pPr>
            <w:r w:rsidDel="00000000" w:rsidR="00000000" w:rsidRPr="00000000">
              <w:rPr>
                <w:rFonts w:ascii="Arial" w:cs="Arial" w:eastAsia="Arial" w:hAnsi="Arial"/>
                <w:rtl w:val="0"/>
              </w:rPr>
              <w:t xml:space="preserve">Date</w:t>
            </w:r>
          </w:p>
        </w:tc>
        <w:tc>
          <w:tcPr>
            <w:vAlign w:val="center"/>
          </w:tcPr>
          <w:p w:rsidR="00000000" w:rsidDel="00000000" w:rsidP="00000000" w:rsidRDefault="00000000" w:rsidRPr="00000000" w14:paraId="0000010E">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gridSpan w:val="4"/>
            <w:shd w:fill="e7e6e6" w:val="clear"/>
          </w:tcPr>
          <w:p w:rsidR="00000000" w:rsidDel="00000000" w:rsidP="00000000" w:rsidRDefault="00000000" w:rsidRPr="00000000" w14:paraId="0000010F">
            <w:pPr>
              <w:spacing w:after="60" w:before="60" w:lineRule="auto"/>
              <w:rPr>
                <w:rFonts w:ascii="Arial" w:cs="Arial" w:eastAsia="Arial" w:hAnsi="Arial"/>
                <w:b w:val="1"/>
              </w:rPr>
            </w:pPr>
            <w:r w:rsidDel="00000000" w:rsidR="00000000" w:rsidRPr="00000000">
              <w:rPr>
                <w:b w:val="1"/>
                <w:rtl w:val="0"/>
              </w:rPr>
              <w:t xml:space="preserve">Provide a brief statement explaining why you are supporting the nomination (maximum 500 words).</w:t>
            </w:r>
            <w:r w:rsidDel="00000000" w:rsidR="00000000" w:rsidRPr="00000000">
              <w:rPr>
                <w:rtl w:val="0"/>
              </w:rPr>
            </w:r>
          </w:p>
        </w:tc>
      </w:tr>
      <w:tr>
        <w:trPr>
          <w:cantSplit w:val="0"/>
          <w:trHeight w:val="432" w:hRule="atLeast"/>
          <w:tblHeader w:val="0"/>
        </w:trPr>
        <w:tc>
          <w:tcPr>
            <w:gridSpan w:val="4"/>
          </w:tcPr>
          <w:p w:rsidR="00000000" w:rsidDel="00000000" w:rsidP="00000000" w:rsidRDefault="00000000" w:rsidRPr="00000000" w14:paraId="00000113">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4">
            <w:pPr>
              <w:rPr>
                <w:rFonts w:ascii="Arial" w:cs="Arial" w:eastAsia="Arial" w:hAnsi="Arial"/>
                <w:b w:val="1"/>
              </w:rPr>
            </w:pPr>
            <w:r w:rsidDel="00000000" w:rsidR="00000000" w:rsidRPr="00000000">
              <w:rPr>
                <w:rtl w:val="0"/>
              </w:rPr>
            </w:r>
          </w:p>
          <w:p w:rsidR="00000000" w:rsidDel="00000000" w:rsidP="00000000" w:rsidRDefault="00000000" w:rsidRPr="00000000" w14:paraId="00000115">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6">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7">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8">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9">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A">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B">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C">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D">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E">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F">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0">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1">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2">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3">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4">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5">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6">
            <w:pPr>
              <w:spacing w:after="60" w:before="60" w:lineRule="auto"/>
              <w:rPr>
                <w:b w:val="1"/>
                <w:i w:val="1"/>
              </w:rPr>
            </w:pPr>
            <w:r w:rsidDel="00000000" w:rsidR="00000000" w:rsidRPr="00000000">
              <w:rPr>
                <w:rtl w:val="0"/>
              </w:rPr>
            </w:r>
          </w:p>
          <w:p w:rsidR="00000000" w:rsidDel="00000000" w:rsidP="00000000" w:rsidRDefault="00000000" w:rsidRPr="00000000" w14:paraId="00000127">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8">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9">
            <w:pPr>
              <w:spacing w:after="60" w:before="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2A">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B">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C">
            <w:pPr>
              <w:spacing w:after="60" w:before="60" w:lineRule="auto"/>
              <w:rPr>
                <w:b w:val="1"/>
              </w:rPr>
            </w:pPr>
            <w:r w:rsidDel="00000000" w:rsidR="00000000" w:rsidRPr="00000000">
              <w:rPr>
                <w:rtl w:val="0"/>
              </w:rPr>
            </w:r>
          </w:p>
          <w:p w:rsidR="00000000" w:rsidDel="00000000" w:rsidP="00000000" w:rsidRDefault="00000000" w:rsidRPr="00000000" w14:paraId="0000012D">
            <w:pPr>
              <w:spacing w:after="60" w:before="60" w:lineRule="auto"/>
              <w:rPr>
                <w:b w:val="1"/>
              </w:rPr>
            </w:pPr>
            <w:r w:rsidDel="00000000" w:rsidR="00000000" w:rsidRPr="00000000">
              <w:rPr>
                <w:rtl w:val="0"/>
              </w:rPr>
            </w:r>
          </w:p>
          <w:p w:rsidR="00000000" w:rsidDel="00000000" w:rsidP="00000000" w:rsidRDefault="00000000" w:rsidRPr="00000000" w14:paraId="0000012E">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F">
            <w:pPr>
              <w:spacing w:after="60" w:before="6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133">
      <w:pPr>
        <w:rPr>
          <w:rFonts w:ascii="Arial" w:cs="Arial" w:eastAsia="Arial" w:hAnsi="Arial"/>
        </w:rPr>
      </w:pPr>
      <w:r w:rsidDel="00000000" w:rsidR="00000000" w:rsidRPr="00000000">
        <w:rPr>
          <w:rtl w:val="0"/>
        </w:rPr>
      </w:r>
    </w:p>
    <w:tbl>
      <w:tblPr>
        <w:tblStyle w:val="Table6"/>
        <w:tblW w:w="9621.0" w:type="dxa"/>
        <w:jc w:val="left"/>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790"/>
        <w:gridCol w:w="2445"/>
        <w:gridCol w:w="1559"/>
        <w:gridCol w:w="2827"/>
        <w:tblGridChange w:id="0">
          <w:tblGrid>
            <w:gridCol w:w="2790"/>
            <w:gridCol w:w="2445"/>
            <w:gridCol w:w="1559"/>
            <w:gridCol w:w="2827"/>
          </w:tblGrid>
        </w:tblGridChange>
      </w:tblGrid>
      <w:tr>
        <w:trPr>
          <w:cantSplit w:val="0"/>
          <w:trHeight w:val="432" w:hRule="atLeast"/>
          <w:tblHeader w:val="0"/>
        </w:trPr>
        <w:tc>
          <w:tcPr>
            <w:gridSpan w:val="4"/>
            <w:shd w:fill="94daf3" w:val="clear"/>
            <w:vAlign w:val="center"/>
          </w:tcPr>
          <w:p w:rsidR="00000000" w:rsidDel="00000000" w:rsidP="00000000" w:rsidRDefault="00000000" w:rsidRPr="00000000" w14:paraId="00000134">
            <w:pPr>
              <w:numPr>
                <w:ilvl w:val="0"/>
                <w:numId w:val="8"/>
              </w:numPr>
              <w:spacing w:after="60" w:before="6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Referee Letter of Support 2 – </w:t>
            </w:r>
            <w:r w:rsidDel="00000000" w:rsidR="00000000" w:rsidRPr="00000000">
              <w:rPr>
                <w:rtl w:val="0"/>
              </w:rPr>
              <w:t xml:space="preserve">Industry Representative</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38">
            <w:pPr>
              <w:spacing w:after="60" w:before="60" w:line="240" w:lineRule="auto"/>
              <w:rPr>
                <w:rFonts w:ascii="Arial" w:cs="Arial" w:eastAsia="Arial" w:hAnsi="Arial"/>
              </w:rPr>
            </w:pPr>
            <w:r w:rsidDel="00000000" w:rsidR="00000000" w:rsidRPr="00000000">
              <w:rPr>
                <w:rFonts w:ascii="Arial" w:cs="Arial" w:eastAsia="Arial" w:hAnsi="Arial"/>
                <w:rtl w:val="0"/>
              </w:rPr>
              <w:t xml:space="preserve">Title</w:t>
            </w:r>
          </w:p>
        </w:tc>
        <w:tc>
          <w:tcPr>
            <w:gridSpan w:val="3"/>
            <w:vAlign w:val="center"/>
          </w:tcPr>
          <w:p w:rsidR="00000000" w:rsidDel="00000000" w:rsidP="00000000" w:rsidRDefault="00000000" w:rsidRPr="00000000" w14:paraId="00000139">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3C">
            <w:pPr>
              <w:spacing w:after="60" w:before="60" w:line="240" w:lineRule="auto"/>
              <w:rPr>
                <w:rFonts w:ascii="Arial" w:cs="Arial" w:eastAsia="Arial" w:hAnsi="Arial"/>
              </w:rPr>
            </w:pPr>
            <w:r w:rsidDel="00000000" w:rsidR="00000000" w:rsidRPr="00000000">
              <w:rPr>
                <w:rFonts w:ascii="Arial" w:cs="Arial" w:eastAsia="Arial" w:hAnsi="Arial"/>
                <w:rtl w:val="0"/>
              </w:rPr>
              <w:t xml:space="preserve">First Name(s)</w:t>
            </w:r>
          </w:p>
        </w:tc>
        <w:tc>
          <w:tcPr>
            <w:vAlign w:val="center"/>
          </w:tcPr>
          <w:p w:rsidR="00000000" w:rsidDel="00000000" w:rsidP="00000000" w:rsidRDefault="00000000" w:rsidRPr="00000000" w14:paraId="0000013D">
            <w:pPr>
              <w:spacing w:after="60" w:before="60" w:line="240"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3E">
            <w:pPr>
              <w:spacing w:after="60" w:before="60" w:line="240" w:lineRule="auto"/>
              <w:rPr>
                <w:rFonts w:ascii="Arial" w:cs="Arial" w:eastAsia="Arial" w:hAnsi="Arial"/>
              </w:rPr>
            </w:pPr>
            <w:r w:rsidDel="00000000" w:rsidR="00000000" w:rsidRPr="00000000">
              <w:rPr>
                <w:rtl w:val="0"/>
              </w:rPr>
              <w:t xml:space="preserve">Last </w:t>
            </w:r>
            <w:r w:rsidDel="00000000" w:rsidR="00000000" w:rsidRPr="00000000">
              <w:rPr>
                <w:rFonts w:ascii="Arial" w:cs="Arial" w:eastAsia="Arial" w:hAnsi="Arial"/>
                <w:rtl w:val="0"/>
              </w:rPr>
              <w:t xml:space="preserve">Name</w:t>
            </w:r>
          </w:p>
        </w:tc>
        <w:tc>
          <w:tcPr>
            <w:vAlign w:val="center"/>
          </w:tcPr>
          <w:p w:rsidR="00000000" w:rsidDel="00000000" w:rsidP="00000000" w:rsidRDefault="00000000" w:rsidRPr="00000000" w14:paraId="0000013F">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40">
            <w:pPr>
              <w:spacing w:after="60" w:before="60" w:line="240" w:lineRule="auto"/>
              <w:rPr>
                <w:rFonts w:ascii="Arial" w:cs="Arial" w:eastAsia="Arial" w:hAnsi="Arial"/>
              </w:rPr>
            </w:pPr>
            <w:r w:rsidDel="00000000" w:rsidR="00000000" w:rsidRPr="00000000">
              <w:rPr>
                <w:rFonts w:ascii="Arial" w:cs="Arial" w:eastAsia="Arial" w:hAnsi="Arial"/>
                <w:rtl w:val="0"/>
              </w:rPr>
              <w:t xml:space="preserve">Telephone no.</w:t>
            </w:r>
          </w:p>
        </w:tc>
        <w:tc>
          <w:tcPr>
            <w:vAlign w:val="center"/>
          </w:tcPr>
          <w:p w:rsidR="00000000" w:rsidDel="00000000" w:rsidP="00000000" w:rsidRDefault="00000000" w:rsidRPr="00000000" w14:paraId="00000141">
            <w:pPr>
              <w:spacing w:after="60" w:before="60" w:line="240"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42">
            <w:pPr>
              <w:spacing w:after="60" w:before="60" w:line="240" w:lineRule="auto"/>
              <w:rPr>
                <w:rFonts w:ascii="Arial" w:cs="Arial" w:eastAsia="Arial" w:hAnsi="Arial"/>
              </w:rPr>
            </w:pPr>
            <w:r w:rsidDel="00000000" w:rsidR="00000000" w:rsidRPr="00000000">
              <w:rPr>
                <w:rFonts w:ascii="Arial" w:cs="Arial" w:eastAsia="Arial" w:hAnsi="Arial"/>
                <w:rtl w:val="0"/>
              </w:rPr>
              <w:t xml:space="preserve">Email</w:t>
            </w:r>
          </w:p>
        </w:tc>
        <w:tc>
          <w:tcPr>
            <w:vAlign w:val="center"/>
          </w:tcPr>
          <w:p w:rsidR="00000000" w:rsidDel="00000000" w:rsidP="00000000" w:rsidRDefault="00000000" w:rsidRPr="00000000" w14:paraId="00000143">
            <w:pPr>
              <w:spacing w:after="60" w:before="60" w:line="240" w:lineRule="auto"/>
              <w:rPr>
                <w:rFonts w:ascii="Arial" w:cs="Arial" w:eastAsia="Arial" w:hAnsi="Arial"/>
                <w:b w:val="1"/>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144">
            <w:pPr>
              <w:spacing w:after="60" w:before="60" w:line="240" w:lineRule="auto"/>
              <w:rPr>
                <w:rFonts w:ascii="Arial" w:cs="Arial" w:eastAsia="Arial" w:hAnsi="Arial"/>
                <w:b w:val="1"/>
              </w:rPr>
            </w:pPr>
            <w:r w:rsidDel="00000000" w:rsidR="00000000" w:rsidRPr="00000000">
              <w:rPr>
                <w:rFonts w:ascii="Arial" w:cs="Arial" w:eastAsia="Arial" w:hAnsi="Arial"/>
                <w:rtl w:val="0"/>
              </w:rPr>
              <w:t xml:space="preserve">Relationship to nominee</w:t>
            </w:r>
            <w:r w:rsidDel="00000000" w:rsidR="00000000" w:rsidRPr="00000000">
              <w:rPr>
                <w:rtl w:val="0"/>
              </w:rPr>
            </w:r>
          </w:p>
        </w:tc>
        <w:tc>
          <w:tcPr>
            <w:gridSpan w:val="3"/>
            <w:vAlign w:val="center"/>
          </w:tcPr>
          <w:p w:rsidR="00000000" w:rsidDel="00000000" w:rsidP="00000000" w:rsidRDefault="00000000" w:rsidRPr="00000000" w14:paraId="00000145">
            <w:pPr>
              <w:spacing w:after="60" w:before="60" w:line="240" w:lineRule="auto"/>
              <w:rPr>
                <w:rFonts w:ascii="Arial" w:cs="Arial" w:eastAsia="Arial" w:hAnsi="Arial"/>
                <w:b w:val="1"/>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148">
            <w:pPr>
              <w:spacing w:after="60" w:before="60" w:line="240" w:lineRule="auto"/>
              <w:rPr/>
            </w:pPr>
            <w:r w:rsidDel="00000000" w:rsidR="00000000" w:rsidRPr="00000000">
              <w:rPr>
                <w:rtl w:val="0"/>
              </w:rPr>
              <w:t xml:space="preserve">IPEd membership no.</w:t>
            </w:r>
          </w:p>
          <w:p w:rsidR="00000000" w:rsidDel="00000000" w:rsidP="00000000" w:rsidRDefault="00000000" w:rsidRPr="00000000" w14:paraId="00000149">
            <w:pPr>
              <w:spacing w:after="60" w:before="60" w:line="240" w:lineRule="auto"/>
              <w:rPr/>
            </w:pPr>
            <w:r w:rsidDel="00000000" w:rsidR="00000000" w:rsidRPr="00000000">
              <w:rPr>
                <w:rtl w:val="0"/>
              </w:rPr>
              <w:t xml:space="preserve">(if applicable)</w:t>
            </w:r>
          </w:p>
        </w:tc>
        <w:tc>
          <w:tcPr>
            <w:gridSpan w:val="3"/>
            <w:vAlign w:val="center"/>
          </w:tcPr>
          <w:p w:rsidR="00000000" w:rsidDel="00000000" w:rsidP="00000000" w:rsidRDefault="00000000" w:rsidRPr="00000000" w14:paraId="0000014A">
            <w:pPr>
              <w:spacing w:after="60" w:before="60" w:line="240" w:lineRule="auto"/>
              <w:rPr>
                <w:rFonts w:ascii="Arial" w:cs="Arial" w:eastAsia="Arial" w:hAnsi="Arial"/>
                <w:b w:val="1"/>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4D">
            <w:pPr>
              <w:spacing w:after="60" w:before="60" w:line="240" w:lineRule="auto"/>
              <w:rPr>
                <w:rFonts w:ascii="Arial" w:cs="Arial" w:eastAsia="Arial" w:hAnsi="Arial"/>
              </w:rPr>
            </w:pPr>
            <w:r w:rsidDel="00000000" w:rsidR="00000000" w:rsidRPr="00000000">
              <w:rPr>
                <w:rFonts w:ascii="Arial" w:cs="Arial" w:eastAsia="Arial" w:hAnsi="Arial"/>
                <w:rtl w:val="0"/>
              </w:rPr>
              <w:t xml:space="preserve">Signature</w:t>
            </w:r>
          </w:p>
        </w:tc>
        <w:tc>
          <w:tcPr>
            <w:vAlign w:val="center"/>
          </w:tcPr>
          <w:p w:rsidR="00000000" w:rsidDel="00000000" w:rsidP="00000000" w:rsidRDefault="00000000" w:rsidRPr="00000000" w14:paraId="0000014E">
            <w:pPr>
              <w:spacing w:after="60" w:before="60" w:line="240"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4F">
            <w:pPr>
              <w:spacing w:after="60" w:before="60" w:line="240" w:lineRule="auto"/>
              <w:rPr>
                <w:rFonts w:ascii="Arial" w:cs="Arial" w:eastAsia="Arial" w:hAnsi="Arial"/>
              </w:rPr>
            </w:pPr>
            <w:r w:rsidDel="00000000" w:rsidR="00000000" w:rsidRPr="00000000">
              <w:rPr>
                <w:rFonts w:ascii="Arial" w:cs="Arial" w:eastAsia="Arial" w:hAnsi="Arial"/>
                <w:rtl w:val="0"/>
              </w:rPr>
              <w:t xml:space="preserve">Date</w:t>
            </w:r>
          </w:p>
        </w:tc>
        <w:tc>
          <w:tcPr>
            <w:vAlign w:val="center"/>
          </w:tcPr>
          <w:p w:rsidR="00000000" w:rsidDel="00000000" w:rsidP="00000000" w:rsidRDefault="00000000" w:rsidRPr="00000000" w14:paraId="00000150">
            <w:pPr>
              <w:spacing w:after="60" w:before="60" w:line="240" w:lineRule="auto"/>
              <w:rPr>
                <w:rFonts w:ascii="Arial" w:cs="Arial" w:eastAsia="Arial" w:hAnsi="Arial"/>
                <w:b w:val="1"/>
              </w:rPr>
            </w:pPr>
            <w:r w:rsidDel="00000000" w:rsidR="00000000" w:rsidRPr="00000000">
              <w:rPr>
                <w:rtl w:val="0"/>
              </w:rPr>
            </w:r>
          </w:p>
        </w:tc>
      </w:tr>
      <w:tr>
        <w:trPr>
          <w:cantSplit w:val="0"/>
          <w:trHeight w:val="660" w:hRule="atLeast"/>
          <w:tblHeader w:val="0"/>
        </w:trPr>
        <w:tc>
          <w:tcPr>
            <w:gridSpan w:val="4"/>
            <w:shd w:fill="e7e6e6" w:val="clear"/>
          </w:tcPr>
          <w:p w:rsidR="00000000" w:rsidDel="00000000" w:rsidP="00000000" w:rsidRDefault="00000000" w:rsidRPr="00000000" w14:paraId="00000151">
            <w:pPr>
              <w:spacing w:after="60" w:before="60" w:lineRule="auto"/>
              <w:rPr>
                <w:rFonts w:ascii="Arial" w:cs="Arial" w:eastAsia="Arial" w:hAnsi="Arial"/>
                <w:b w:val="1"/>
              </w:rPr>
            </w:pPr>
            <w:r w:rsidDel="00000000" w:rsidR="00000000" w:rsidRPr="00000000">
              <w:rPr>
                <w:b w:val="1"/>
                <w:rtl w:val="0"/>
              </w:rPr>
              <w:t xml:space="preserve">Provide a brief statement explaining why you are supporting the nomination (maximum 500 words).</w:t>
            </w:r>
            <w:r w:rsidDel="00000000" w:rsidR="00000000" w:rsidRPr="00000000">
              <w:rPr>
                <w:rtl w:val="0"/>
              </w:rPr>
            </w:r>
          </w:p>
        </w:tc>
      </w:tr>
      <w:tr>
        <w:trPr>
          <w:cantSplit w:val="0"/>
          <w:trHeight w:val="9540" w:hRule="atLeast"/>
          <w:tblHeader w:val="0"/>
        </w:trPr>
        <w:tc>
          <w:tcPr>
            <w:gridSpan w:val="4"/>
          </w:tcPr>
          <w:p w:rsidR="00000000" w:rsidDel="00000000" w:rsidP="00000000" w:rsidRDefault="00000000" w:rsidRPr="00000000" w14:paraId="00000155">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6">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7">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8">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9">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A">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B">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C">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D">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E">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F">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0">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1">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2">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3">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4">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5">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6">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7">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8">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9">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A">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B">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C">
            <w:pPr>
              <w:spacing w:after="60" w:before="60" w:lineRule="auto"/>
              <w:rPr>
                <w:b w:val="1"/>
              </w:rPr>
            </w:pPr>
            <w:r w:rsidDel="00000000" w:rsidR="00000000" w:rsidRPr="00000000">
              <w:rPr>
                <w:rtl w:val="0"/>
              </w:rPr>
            </w:r>
          </w:p>
          <w:p w:rsidR="00000000" w:rsidDel="00000000" w:rsidP="00000000" w:rsidRDefault="00000000" w:rsidRPr="00000000" w14:paraId="0000016D">
            <w:pPr>
              <w:spacing w:after="60" w:before="60" w:lineRule="auto"/>
              <w:rPr>
                <w:b w:val="1"/>
              </w:rPr>
            </w:pPr>
            <w:r w:rsidDel="00000000" w:rsidR="00000000" w:rsidRPr="00000000">
              <w:rPr>
                <w:rtl w:val="0"/>
              </w:rPr>
            </w:r>
          </w:p>
          <w:p w:rsidR="00000000" w:rsidDel="00000000" w:rsidP="00000000" w:rsidRDefault="00000000" w:rsidRPr="00000000" w14:paraId="0000016E">
            <w:pPr>
              <w:spacing w:after="60" w:before="60" w:lineRule="auto"/>
              <w:rPr>
                <w:b w:val="1"/>
              </w:rPr>
            </w:pPr>
            <w:r w:rsidDel="00000000" w:rsidR="00000000" w:rsidRPr="00000000">
              <w:rPr>
                <w:rtl w:val="0"/>
              </w:rPr>
            </w:r>
          </w:p>
          <w:p w:rsidR="00000000" w:rsidDel="00000000" w:rsidP="00000000" w:rsidRDefault="00000000" w:rsidRPr="00000000" w14:paraId="0000016F">
            <w:pPr>
              <w:spacing w:after="60" w:before="60" w:lineRule="auto"/>
              <w:rPr>
                <w:b w:val="1"/>
              </w:rPr>
            </w:pPr>
            <w:r w:rsidDel="00000000" w:rsidR="00000000" w:rsidRPr="00000000">
              <w:rPr>
                <w:rtl w:val="0"/>
              </w:rPr>
            </w:r>
          </w:p>
          <w:p w:rsidR="00000000" w:rsidDel="00000000" w:rsidP="00000000" w:rsidRDefault="00000000" w:rsidRPr="00000000" w14:paraId="00000170">
            <w:pPr>
              <w:spacing w:after="60" w:before="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71">
            <w:pPr>
              <w:spacing w:after="60" w:before="6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tbl>
      <w:tblPr>
        <w:tblStyle w:val="Table7"/>
        <w:tblW w:w="9621.0" w:type="dxa"/>
        <w:jc w:val="left"/>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880"/>
        <w:gridCol w:w="2355"/>
        <w:gridCol w:w="1559"/>
        <w:gridCol w:w="2827"/>
        <w:tblGridChange w:id="0">
          <w:tblGrid>
            <w:gridCol w:w="2880"/>
            <w:gridCol w:w="2355"/>
            <w:gridCol w:w="1559"/>
            <w:gridCol w:w="2827"/>
          </w:tblGrid>
        </w:tblGridChange>
      </w:tblGrid>
      <w:tr>
        <w:trPr>
          <w:cantSplit w:val="0"/>
          <w:trHeight w:val="432" w:hRule="atLeast"/>
          <w:tblHeader w:val="0"/>
        </w:trPr>
        <w:tc>
          <w:tcPr>
            <w:gridSpan w:val="4"/>
            <w:shd w:fill="94daf3" w:val="clear"/>
            <w:vAlign w:val="center"/>
          </w:tcPr>
          <w:p w:rsidR="00000000" w:rsidDel="00000000" w:rsidP="00000000" w:rsidRDefault="00000000" w:rsidRPr="00000000" w14:paraId="00000177">
            <w:pPr>
              <w:numPr>
                <w:ilvl w:val="0"/>
                <w:numId w:val="8"/>
              </w:numPr>
              <w:spacing w:after="60" w:before="60" w:line="240" w:lineRule="auto"/>
              <w:ind w:left="360"/>
              <w:rPr/>
            </w:pPr>
            <w:r w:rsidDel="00000000" w:rsidR="00000000" w:rsidRPr="00000000">
              <w:rPr>
                <w:rtl w:val="0"/>
              </w:rPr>
              <w:t xml:space="preserve">Referee Letter of Support 3 – IPEd Member or Industry Representative</w:t>
            </w:r>
          </w:p>
        </w:tc>
      </w:tr>
      <w:tr>
        <w:trPr>
          <w:cantSplit w:val="0"/>
          <w:trHeight w:val="432" w:hRule="atLeast"/>
          <w:tblHeader w:val="0"/>
        </w:trPr>
        <w:tc>
          <w:tcPr>
            <w:vAlign w:val="center"/>
          </w:tcPr>
          <w:p w:rsidR="00000000" w:rsidDel="00000000" w:rsidP="00000000" w:rsidRDefault="00000000" w:rsidRPr="00000000" w14:paraId="0000017B">
            <w:pPr>
              <w:spacing w:after="60" w:before="60" w:line="240" w:lineRule="auto"/>
              <w:rPr/>
            </w:pPr>
            <w:r w:rsidDel="00000000" w:rsidR="00000000" w:rsidRPr="00000000">
              <w:rPr>
                <w:rtl w:val="0"/>
              </w:rPr>
              <w:t xml:space="preserve">Title</w:t>
            </w:r>
          </w:p>
        </w:tc>
        <w:tc>
          <w:tcPr>
            <w:gridSpan w:val="3"/>
            <w:vAlign w:val="center"/>
          </w:tcPr>
          <w:p w:rsidR="00000000" w:rsidDel="00000000" w:rsidP="00000000" w:rsidRDefault="00000000" w:rsidRPr="00000000" w14:paraId="0000017C">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7F">
            <w:pPr>
              <w:spacing w:after="60" w:before="60" w:line="240" w:lineRule="auto"/>
              <w:rPr/>
            </w:pPr>
            <w:r w:rsidDel="00000000" w:rsidR="00000000" w:rsidRPr="00000000">
              <w:rPr>
                <w:rtl w:val="0"/>
              </w:rPr>
              <w:t xml:space="preserve">First Name(s)</w:t>
            </w:r>
          </w:p>
        </w:tc>
        <w:tc>
          <w:tcPr>
            <w:vAlign w:val="center"/>
          </w:tcPr>
          <w:p w:rsidR="00000000" w:rsidDel="00000000" w:rsidP="00000000" w:rsidRDefault="00000000" w:rsidRPr="00000000" w14:paraId="00000180">
            <w:pPr>
              <w:spacing w:after="60" w:before="60" w:line="240" w:lineRule="auto"/>
              <w:rPr/>
            </w:pPr>
            <w:r w:rsidDel="00000000" w:rsidR="00000000" w:rsidRPr="00000000">
              <w:rPr>
                <w:rtl w:val="0"/>
              </w:rPr>
            </w:r>
          </w:p>
        </w:tc>
        <w:tc>
          <w:tcPr>
            <w:vAlign w:val="center"/>
          </w:tcPr>
          <w:p w:rsidR="00000000" w:rsidDel="00000000" w:rsidP="00000000" w:rsidRDefault="00000000" w:rsidRPr="00000000" w14:paraId="00000181">
            <w:pPr>
              <w:spacing w:after="60" w:before="60" w:line="240" w:lineRule="auto"/>
              <w:rPr/>
            </w:pPr>
            <w:r w:rsidDel="00000000" w:rsidR="00000000" w:rsidRPr="00000000">
              <w:rPr>
                <w:rtl w:val="0"/>
              </w:rPr>
              <w:t xml:space="preserve">Last Name</w:t>
            </w:r>
          </w:p>
        </w:tc>
        <w:tc>
          <w:tcPr>
            <w:vAlign w:val="center"/>
          </w:tcPr>
          <w:p w:rsidR="00000000" w:rsidDel="00000000" w:rsidP="00000000" w:rsidRDefault="00000000" w:rsidRPr="00000000" w14:paraId="00000182">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83">
            <w:pPr>
              <w:spacing w:after="60" w:before="60" w:line="240" w:lineRule="auto"/>
              <w:rPr/>
            </w:pPr>
            <w:r w:rsidDel="00000000" w:rsidR="00000000" w:rsidRPr="00000000">
              <w:rPr>
                <w:rtl w:val="0"/>
              </w:rPr>
              <w:t xml:space="preserve">Telephone no.</w:t>
            </w:r>
          </w:p>
        </w:tc>
        <w:tc>
          <w:tcPr>
            <w:vAlign w:val="center"/>
          </w:tcPr>
          <w:p w:rsidR="00000000" w:rsidDel="00000000" w:rsidP="00000000" w:rsidRDefault="00000000" w:rsidRPr="00000000" w14:paraId="00000184">
            <w:pPr>
              <w:spacing w:after="60" w:before="60" w:line="240" w:lineRule="auto"/>
              <w:rPr/>
            </w:pPr>
            <w:r w:rsidDel="00000000" w:rsidR="00000000" w:rsidRPr="00000000">
              <w:rPr>
                <w:rtl w:val="0"/>
              </w:rPr>
            </w:r>
          </w:p>
        </w:tc>
        <w:tc>
          <w:tcPr>
            <w:vAlign w:val="center"/>
          </w:tcPr>
          <w:p w:rsidR="00000000" w:rsidDel="00000000" w:rsidP="00000000" w:rsidRDefault="00000000" w:rsidRPr="00000000" w14:paraId="00000185">
            <w:pPr>
              <w:spacing w:after="60" w:before="60" w:line="240" w:lineRule="auto"/>
              <w:rPr/>
            </w:pPr>
            <w:r w:rsidDel="00000000" w:rsidR="00000000" w:rsidRPr="00000000">
              <w:rPr>
                <w:rtl w:val="0"/>
              </w:rPr>
              <w:t xml:space="preserve">Email</w:t>
            </w:r>
          </w:p>
        </w:tc>
        <w:tc>
          <w:tcPr>
            <w:vAlign w:val="center"/>
          </w:tcPr>
          <w:p w:rsidR="00000000" w:rsidDel="00000000" w:rsidP="00000000" w:rsidRDefault="00000000" w:rsidRPr="00000000" w14:paraId="00000186">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87">
            <w:pPr>
              <w:spacing w:after="60" w:before="60" w:line="240" w:lineRule="auto"/>
              <w:rPr/>
            </w:pPr>
            <w:r w:rsidDel="00000000" w:rsidR="00000000" w:rsidRPr="00000000">
              <w:rPr>
                <w:rtl w:val="0"/>
              </w:rPr>
              <w:t xml:space="preserve">Relationship to nominee</w:t>
            </w:r>
          </w:p>
        </w:tc>
        <w:tc>
          <w:tcPr>
            <w:gridSpan w:val="3"/>
            <w:vAlign w:val="center"/>
          </w:tcPr>
          <w:p w:rsidR="00000000" w:rsidDel="00000000" w:rsidP="00000000" w:rsidRDefault="00000000" w:rsidRPr="00000000" w14:paraId="00000188">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8B">
            <w:pPr>
              <w:spacing w:after="60" w:before="60" w:line="240" w:lineRule="auto"/>
              <w:rPr/>
            </w:pPr>
            <w:r w:rsidDel="00000000" w:rsidR="00000000" w:rsidRPr="00000000">
              <w:rPr>
                <w:rtl w:val="0"/>
              </w:rPr>
              <w:t xml:space="preserve">IPEd membership no.</w:t>
            </w:r>
          </w:p>
          <w:p w:rsidR="00000000" w:rsidDel="00000000" w:rsidP="00000000" w:rsidRDefault="00000000" w:rsidRPr="00000000" w14:paraId="0000018C">
            <w:pPr>
              <w:spacing w:after="60" w:before="60" w:line="240" w:lineRule="auto"/>
              <w:rPr/>
            </w:pPr>
            <w:r w:rsidDel="00000000" w:rsidR="00000000" w:rsidRPr="00000000">
              <w:rPr>
                <w:rtl w:val="0"/>
              </w:rPr>
              <w:t xml:space="preserve">(if applicable)</w:t>
            </w:r>
          </w:p>
        </w:tc>
        <w:tc>
          <w:tcPr>
            <w:gridSpan w:val="3"/>
            <w:vAlign w:val="center"/>
          </w:tcPr>
          <w:p w:rsidR="00000000" w:rsidDel="00000000" w:rsidP="00000000" w:rsidRDefault="00000000" w:rsidRPr="00000000" w14:paraId="0000018D">
            <w:pPr>
              <w:spacing w:after="60" w:before="60" w:line="240" w:lineRule="auto"/>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90">
            <w:pPr>
              <w:spacing w:after="60" w:before="60" w:line="240" w:lineRule="auto"/>
              <w:rPr/>
            </w:pPr>
            <w:r w:rsidDel="00000000" w:rsidR="00000000" w:rsidRPr="00000000">
              <w:rPr>
                <w:rtl w:val="0"/>
              </w:rPr>
              <w:t xml:space="preserve">Signature</w:t>
            </w:r>
          </w:p>
        </w:tc>
        <w:tc>
          <w:tcPr>
            <w:vAlign w:val="center"/>
          </w:tcPr>
          <w:p w:rsidR="00000000" w:rsidDel="00000000" w:rsidP="00000000" w:rsidRDefault="00000000" w:rsidRPr="00000000" w14:paraId="00000191">
            <w:pPr>
              <w:spacing w:after="60" w:before="60" w:line="240" w:lineRule="auto"/>
              <w:rPr/>
            </w:pPr>
            <w:r w:rsidDel="00000000" w:rsidR="00000000" w:rsidRPr="00000000">
              <w:rPr>
                <w:rtl w:val="0"/>
              </w:rPr>
            </w:r>
          </w:p>
        </w:tc>
        <w:tc>
          <w:tcPr>
            <w:vAlign w:val="center"/>
          </w:tcPr>
          <w:p w:rsidR="00000000" w:rsidDel="00000000" w:rsidP="00000000" w:rsidRDefault="00000000" w:rsidRPr="00000000" w14:paraId="00000192">
            <w:pPr>
              <w:spacing w:after="60" w:before="60" w:line="240" w:lineRule="auto"/>
              <w:rPr/>
            </w:pPr>
            <w:r w:rsidDel="00000000" w:rsidR="00000000" w:rsidRPr="00000000">
              <w:rPr>
                <w:rtl w:val="0"/>
              </w:rPr>
              <w:t xml:space="preserve">Date</w:t>
            </w:r>
          </w:p>
        </w:tc>
        <w:tc>
          <w:tcPr>
            <w:vAlign w:val="center"/>
          </w:tcPr>
          <w:p w:rsidR="00000000" w:rsidDel="00000000" w:rsidP="00000000" w:rsidRDefault="00000000" w:rsidRPr="00000000" w14:paraId="00000193">
            <w:pPr>
              <w:spacing w:after="60" w:before="60" w:line="240" w:lineRule="auto"/>
              <w:rPr/>
            </w:pPr>
            <w:r w:rsidDel="00000000" w:rsidR="00000000" w:rsidRPr="00000000">
              <w:rPr>
                <w:rtl w:val="0"/>
              </w:rPr>
            </w:r>
          </w:p>
        </w:tc>
      </w:tr>
      <w:tr>
        <w:trPr>
          <w:cantSplit w:val="0"/>
          <w:trHeight w:val="660" w:hRule="atLeast"/>
          <w:tblHeader w:val="0"/>
        </w:trPr>
        <w:tc>
          <w:tcPr>
            <w:gridSpan w:val="4"/>
            <w:shd w:fill="e7e6e6" w:val="clear"/>
          </w:tcPr>
          <w:p w:rsidR="00000000" w:rsidDel="00000000" w:rsidP="00000000" w:rsidRDefault="00000000" w:rsidRPr="00000000" w14:paraId="00000194">
            <w:pPr>
              <w:spacing w:after="60" w:before="60" w:lineRule="auto"/>
              <w:rPr>
                <w:b w:val="1"/>
              </w:rPr>
            </w:pPr>
            <w:r w:rsidDel="00000000" w:rsidR="00000000" w:rsidRPr="00000000">
              <w:rPr>
                <w:b w:val="1"/>
                <w:rtl w:val="0"/>
              </w:rPr>
              <w:t xml:space="preserve">Provide a brief statement explaining why you are supporting the nomination (maximum 500 words).</w:t>
            </w:r>
          </w:p>
        </w:tc>
      </w:tr>
      <w:tr>
        <w:trPr>
          <w:cantSplit w:val="0"/>
          <w:trHeight w:val="9540" w:hRule="atLeast"/>
          <w:tblHeader w:val="0"/>
        </w:trPr>
        <w:tc>
          <w:tcPr>
            <w:gridSpan w:val="4"/>
          </w:tcPr>
          <w:p w:rsidR="00000000" w:rsidDel="00000000" w:rsidP="00000000" w:rsidRDefault="00000000" w:rsidRPr="00000000" w14:paraId="00000198">
            <w:pPr>
              <w:spacing w:after="60" w:before="60" w:lineRule="auto"/>
              <w:rPr>
                <w:b w:val="1"/>
              </w:rPr>
            </w:pPr>
            <w:r w:rsidDel="00000000" w:rsidR="00000000" w:rsidRPr="00000000">
              <w:rPr>
                <w:rtl w:val="0"/>
              </w:rPr>
            </w:r>
          </w:p>
          <w:p w:rsidR="00000000" w:rsidDel="00000000" w:rsidP="00000000" w:rsidRDefault="00000000" w:rsidRPr="00000000" w14:paraId="00000199">
            <w:pPr>
              <w:spacing w:after="60" w:before="60" w:lineRule="auto"/>
              <w:rPr>
                <w:b w:val="1"/>
              </w:rPr>
            </w:pPr>
            <w:r w:rsidDel="00000000" w:rsidR="00000000" w:rsidRPr="00000000">
              <w:rPr>
                <w:rtl w:val="0"/>
              </w:rPr>
            </w:r>
          </w:p>
          <w:p w:rsidR="00000000" w:rsidDel="00000000" w:rsidP="00000000" w:rsidRDefault="00000000" w:rsidRPr="00000000" w14:paraId="0000019A">
            <w:pPr>
              <w:spacing w:after="60" w:before="60" w:lineRule="auto"/>
              <w:rPr>
                <w:b w:val="1"/>
              </w:rPr>
            </w:pPr>
            <w:r w:rsidDel="00000000" w:rsidR="00000000" w:rsidRPr="00000000">
              <w:rPr>
                <w:rtl w:val="0"/>
              </w:rPr>
            </w:r>
          </w:p>
          <w:p w:rsidR="00000000" w:rsidDel="00000000" w:rsidP="00000000" w:rsidRDefault="00000000" w:rsidRPr="00000000" w14:paraId="0000019B">
            <w:pPr>
              <w:spacing w:after="60" w:before="60" w:lineRule="auto"/>
              <w:rPr>
                <w:b w:val="1"/>
              </w:rPr>
            </w:pPr>
            <w:r w:rsidDel="00000000" w:rsidR="00000000" w:rsidRPr="00000000">
              <w:rPr>
                <w:rtl w:val="0"/>
              </w:rPr>
            </w:r>
          </w:p>
          <w:p w:rsidR="00000000" w:rsidDel="00000000" w:rsidP="00000000" w:rsidRDefault="00000000" w:rsidRPr="00000000" w14:paraId="0000019C">
            <w:pPr>
              <w:spacing w:after="60" w:before="60" w:lineRule="auto"/>
              <w:rPr>
                <w:b w:val="1"/>
              </w:rPr>
            </w:pPr>
            <w:r w:rsidDel="00000000" w:rsidR="00000000" w:rsidRPr="00000000">
              <w:rPr>
                <w:rtl w:val="0"/>
              </w:rPr>
            </w:r>
          </w:p>
          <w:p w:rsidR="00000000" w:rsidDel="00000000" w:rsidP="00000000" w:rsidRDefault="00000000" w:rsidRPr="00000000" w14:paraId="0000019D">
            <w:pPr>
              <w:spacing w:after="60" w:before="60" w:lineRule="auto"/>
              <w:rPr>
                <w:b w:val="1"/>
              </w:rPr>
            </w:pPr>
            <w:r w:rsidDel="00000000" w:rsidR="00000000" w:rsidRPr="00000000">
              <w:rPr>
                <w:rtl w:val="0"/>
              </w:rPr>
            </w:r>
          </w:p>
          <w:p w:rsidR="00000000" w:rsidDel="00000000" w:rsidP="00000000" w:rsidRDefault="00000000" w:rsidRPr="00000000" w14:paraId="0000019E">
            <w:pPr>
              <w:spacing w:after="60" w:before="60" w:lineRule="auto"/>
              <w:rPr>
                <w:b w:val="1"/>
              </w:rPr>
            </w:pPr>
            <w:r w:rsidDel="00000000" w:rsidR="00000000" w:rsidRPr="00000000">
              <w:rPr>
                <w:rtl w:val="0"/>
              </w:rPr>
            </w:r>
          </w:p>
          <w:p w:rsidR="00000000" w:rsidDel="00000000" w:rsidP="00000000" w:rsidRDefault="00000000" w:rsidRPr="00000000" w14:paraId="0000019F">
            <w:pPr>
              <w:spacing w:after="60" w:before="60" w:lineRule="auto"/>
              <w:rPr>
                <w:b w:val="1"/>
              </w:rPr>
            </w:pPr>
            <w:r w:rsidDel="00000000" w:rsidR="00000000" w:rsidRPr="00000000">
              <w:rPr>
                <w:rtl w:val="0"/>
              </w:rPr>
            </w:r>
          </w:p>
          <w:p w:rsidR="00000000" w:rsidDel="00000000" w:rsidP="00000000" w:rsidRDefault="00000000" w:rsidRPr="00000000" w14:paraId="000001A0">
            <w:pPr>
              <w:spacing w:after="60" w:before="60" w:lineRule="auto"/>
              <w:rPr>
                <w:b w:val="1"/>
              </w:rPr>
            </w:pPr>
            <w:r w:rsidDel="00000000" w:rsidR="00000000" w:rsidRPr="00000000">
              <w:rPr>
                <w:rtl w:val="0"/>
              </w:rPr>
            </w:r>
          </w:p>
          <w:p w:rsidR="00000000" w:rsidDel="00000000" w:rsidP="00000000" w:rsidRDefault="00000000" w:rsidRPr="00000000" w14:paraId="000001A1">
            <w:pPr>
              <w:spacing w:after="60" w:before="60" w:lineRule="auto"/>
              <w:rPr>
                <w:b w:val="1"/>
              </w:rPr>
            </w:pPr>
            <w:r w:rsidDel="00000000" w:rsidR="00000000" w:rsidRPr="00000000">
              <w:rPr>
                <w:rtl w:val="0"/>
              </w:rPr>
            </w:r>
          </w:p>
          <w:p w:rsidR="00000000" w:rsidDel="00000000" w:rsidP="00000000" w:rsidRDefault="00000000" w:rsidRPr="00000000" w14:paraId="000001A2">
            <w:pPr>
              <w:spacing w:after="60" w:before="60" w:lineRule="auto"/>
              <w:rPr>
                <w:b w:val="1"/>
              </w:rPr>
            </w:pPr>
            <w:r w:rsidDel="00000000" w:rsidR="00000000" w:rsidRPr="00000000">
              <w:rPr>
                <w:rtl w:val="0"/>
              </w:rPr>
            </w:r>
          </w:p>
          <w:p w:rsidR="00000000" w:rsidDel="00000000" w:rsidP="00000000" w:rsidRDefault="00000000" w:rsidRPr="00000000" w14:paraId="000001A3">
            <w:pPr>
              <w:spacing w:after="60" w:before="60" w:lineRule="auto"/>
              <w:rPr>
                <w:b w:val="1"/>
              </w:rPr>
            </w:pPr>
            <w:r w:rsidDel="00000000" w:rsidR="00000000" w:rsidRPr="00000000">
              <w:rPr>
                <w:rtl w:val="0"/>
              </w:rPr>
            </w:r>
          </w:p>
          <w:p w:rsidR="00000000" w:rsidDel="00000000" w:rsidP="00000000" w:rsidRDefault="00000000" w:rsidRPr="00000000" w14:paraId="000001A4">
            <w:pPr>
              <w:spacing w:after="60" w:before="60" w:lineRule="auto"/>
              <w:rPr>
                <w:b w:val="1"/>
              </w:rPr>
            </w:pPr>
            <w:r w:rsidDel="00000000" w:rsidR="00000000" w:rsidRPr="00000000">
              <w:rPr>
                <w:rtl w:val="0"/>
              </w:rPr>
            </w:r>
          </w:p>
          <w:p w:rsidR="00000000" w:rsidDel="00000000" w:rsidP="00000000" w:rsidRDefault="00000000" w:rsidRPr="00000000" w14:paraId="000001A5">
            <w:pPr>
              <w:spacing w:after="60" w:before="60" w:lineRule="auto"/>
              <w:rPr>
                <w:b w:val="1"/>
              </w:rPr>
            </w:pPr>
            <w:r w:rsidDel="00000000" w:rsidR="00000000" w:rsidRPr="00000000">
              <w:rPr>
                <w:rtl w:val="0"/>
              </w:rPr>
            </w:r>
          </w:p>
          <w:p w:rsidR="00000000" w:rsidDel="00000000" w:rsidP="00000000" w:rsidRDefault="00000000" w:rsidRPr="00000000" w14:paraId="000001A6">
            <w:pPr>
              <w:spacing w:after="60" w:before="60" w:lineRule="auto"/>
              <w:rPr>
                <w:b w:val="1"/>
              </w:rPr>
            </w:pPr>
            <w:r w:rsidDel="00000000" w:rsidR="00000000" w:rsidRPr="00000000">
              <w:rPr>
                <w:rtl w:val="0"/>
              </w:rPr>
            </w:r>
          </w:p>
          <w:p w:rsidR="00000000" w:rsidDel="00000000" w:rsidP="00000000" w:rsidRDefault="00000000" w:rsidRPr="00000000" w14:paraId="000001A7">
            <w:pPr>
              <w:spacing w:after="60" w:before="60" w:lineRule="auto"/>
              <w:rPr>
                <w:b w:val="1"/>
              </w:rPr>
            </w:pPr>
            <w:r w:rsidDel="00000000" w:rsidR="00000000" w:rsidRPr="00000000">
              <w:rPr>
                <w:rtl w:val="0"/>
              </w:rPr>
            </w:r>
          </w:p>
          <w:p w:rsidR="00000000" w:rsidDel="00000000" w:rsidP="00000000" w:rsidRDefault="00000000" w:rsidRPr="00000000" w14:paraId="000001A8">
            <w:pPr>
              <w:spacing w:after="60" w:before="60" w:lineRule="auto"/>
              <w:rPr>
                <w:b w:val="1"/>
              </w:rPr>
            </w:pPr>
            <w:r w:rsidDel="00000000" w:rsidR="00000000" w:rsidRPr="00000000">
              <w:rPr>
                <w:rtl w:val="0"/>
              </w:rPr>
            </w:r>
          </w:p>
          <w:p w:rsidR="00000000" w:rsidDel="00000000" w:rsidP="00000000" w:rsidRDefault="00000000" w:rsidRPr="00000000" w14:paraId="000001A9">
            <w:pPr>
              <w:spacing w:after="60" w:before="60" w:lineRule="auto"/>
              <w:rPr>
                <w:b w:val="1"/>
              </w:rPr>
            </w:pPr>
            <w:r w:rsidDel="00000000" w:rsidR="00000000" w:rsidRPr="00000000">
              <w:rPr>
                <w:rtl w:val="0"/>
              </w:rPr>
            </w:r>
          </w:p>
          <w:p w:rsidR="00000000" w:rsidDel="00000000" w:rsidP="00000000" w:rsidRDefault="00000000" w:rsidRPr="00000000" w14:paraId="000001AA">
            <w:pPr>
              <w:spacing w:after="60" w:before="60" w:lineRule="auto"/>
              <w:rPr>
                <w:b w:val="1"/>
              </w:rPr>
            </w:pPr>
            <w:r w:rsidDel="00000000" w:rsidR="00000000" w:rsidRPr="00000000">
              <w:rPr>
                <w:rtl w:val="0"/>
              </w:rPr>
            </w:r>
          </w:p>
          <w:p w:rsidR="00000000" w:rsidDel="00000000" w:rsidP="00000000" w:rsidRDefault="00000000" w:rsidRPr="00000000" w14:paraId="000001AB">
            <w:pPr>
              <w:spacing w:after="60" w:before="60" w:lineRule="auto"/>
              <w:rPr>
                <w:b w:val="1"/>
              </w:rPr>
            </w:pPr>
            <w:r w:rsidDel="00000000" w:rsidR="00000000" w:rsidRPr="00000000">
              <w:rPr>
                <w:rtl w:val="0"/>
              </w:rPr>
            </w:r>
          </w:p>
          <w:p w:rsidR="00000000" w:rsidDel="00000000" w:rsidP="00000000" w:rsidRDefault="00000000" w:rsidRPr="00000000" w14:paraId="000001AC">
            <w:pPr>
              <w:spacing w:after="60" w:before="60" w:lineRule="auto"/>
              <w:rPr>
                <w:b w:val="1"/>
              </w:rPr>
            </w:pPr>
            <w:r w:rsidDel="00000000" w:rsidR="00000000" w:rsidRPr="00000000">
              <w:rPr>
                <w:rtl w:val="0"/>
              </w:rPr>
            </w:r>
          </w:p>
          <w:p w:rsidR="00000000" w:rsidDel="00000000" w:rsidP="00000000" w:rsidRDefault="00000000" w:rsidRPr="00000000" w14:paraId="000001AD">
            <w:pPr>
              <w:spacing w:after="60" w:before="60" w:lineRule="auto"/>
              <w:rPr>
                <w:b w:val="1"/>
              </w:rPr>
            </w:pPr>
            <w:r w:rsidDel="00000000" w:rsidR="00000000" w:rsidRPr="00000000">
              <w:rPr>
                <w:rtl w:val="0"/>
              </w:rPr>
            </w:r>
          </w:p>
          <w:p w:rsidR="00000000" w:rsidDel="00000000" w:rsidP="00000000" w:rsidRDefault="00000000" w:rsidRPr="00000000" w14:paraId="000001AE">
            <w:pPr>
              <w:spacing w:after="60" w:before="60" w:lineRule="auto"/>
              <w:rPr>
                <w:b w:val="1"/>
              </w:rPr>
            </w:pPr>
            <w:r w:rsidDel="00000000" w:rsidR="00000000" w:rsidRPr="00000000">
              <w:rPr>
                <w:rtl w:val="0"/>
              </w:rPr>
            </w:r>
          </w:p>
          <w:p w:rsidR="00000000" w:rsidDel="00000000" w:rsidP="00000000" w:rsidRDefault="00000000" w:rsidRPr="00000000" w14:paraId="000001AF">
            <w:pPr>
              <w:spacing w:after="60" w:before="60" w:lineRule="auto"/>
              <w:rPr>
                <w:b w:val="1"/>
              </w:rPr>
            </w:pPr>
            <w:r w:rsidDel="00000000" w:rsidR="00000000" w:rsidRPr="00000000">
              <w:rPr>
                <w:rtl w:val="0"/>
              </w:rPr>
            </w:r>
          </w:p>
          <w:p w:rsidR="00000000" w:rsidDel="00000000" w:rsidP="00000000" w:rsidRDefault="00000000" w:rsidRPr="00000000" w14:paraId="000001B0">
            <w:pPr>
              <w:spacing w:after="60" w:before="60" w:lineRule="auto"/>
              <w:rPr>
                <w:b w:val="1"/>
              </w:rPr>
            </w:pPr>
            <w:r w:rsidDel="00000000" w:rsidR="00000000" w:rsidRPr="00000000">
              <w:rPr>
                <w:rtl w:val="0"/>
              </w:rPr>
            </w:r>
          </w:p>
          <w:p w:rsidR="00000000" w:rsidDel="00000000" w:rsidP="00000000" w:rsidRDefault="00000000" w:rsidRPr="00000000" w14:paraId="000001B1">
            <w:pPr>
              <w:spacing w:after="60" w:before="60" w:lineRule="auto"/>
              <w:rPr>
                <w:b w:val="1"/>
              </w:rPr>
            </w:pPr>
            <w:r w:rsidDel="00000000" w:rsidR="00000000" w:rsidRPr="00000000">
              <w:rPr>
                <w:rtl w:val="0"/>
              </w:rPr>
            </w:r>
          </w:p>
          <w:p w:rsidR="00000000" w:rsidDel="00000000" w:rsidP="00000000" w:rsidRDefault="00000000" w:rsidRPr="00000000" w14:paraId="000001B2">
            <w:pPr>
              <w:spacing w:after="60" w:before="60" w:lineRule="auto"/>
              <w:rPr>
                <w:b w:val="1"/>
              </w:rPr>
            </w:pPr>
            <w:r w:rsidDel="00000000" w:rsidR="00000000" w:rsidRPr="00000000">
              <w:rPr>
                <w:rtl w:val="0"/>
              </w:rPr>
            </w:r>
          </w:p>
        </w:tc>
      </w:tr>
    </w:tbl>
    <w:p w:rsidR="00000000" w:rsidDel="00000000" w:rsidP="00000000" w:rsidRDefault="00000000" w:rsidRPr="00000000" w14:paraId="000001B6">
      <w:pPr>
        <w:tabs>
          <w:tab w:val="left" w:pos="5355"/>
        </w:tabs>
        <w:rPr/>
      </w:pPr>
      <w:r w:rsidDel="00000000" w:rsidR="00000000" w:rsidRPr="00000000">
        <w:rPr>
          <w:rtl w:val="0"/>
        </w:rPr>
      </w:r>
    </w:p>
    <w:sectPr>
      <w:type w:val="continuous"/>
      <w:pgSz w:h="16817" w:w="11901" w:orient="portrait"/>
      <w:pgMar w:bottom="566.9291338582677" w:top="1139.527559055118" w:left="1139.527559055118" w:right="1139.5275590551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ibri Ligh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jc w:val="right"/>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tl w:val="0"/>
      </w:rPr>
      <w:t xml:space="preserve">8</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0.3937007874017" w:hanging="425.1968503937008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rFonts w:ascii="Arial" w:cs="Arial" w:eastAsia="Arial" w:hAnsi="Arial"/>
        <w:b w:val="0"/>
        <w:color w:val="25b9f0"/>
        <w:sz w:val="32"/>
        <w:szCs w:val="32"/>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1145" w:hanging="719.8031496062991"/>
      </w:pPr>
      <w:rPr/>
    </w:lvl>
    <w:lvl w:ilvl="1">
      <w:start w:val="1"/>
      <w:numFmt w:val="lowerLetter"/>
      <w:lvlText w:val="%2."/>
      <w:lvlJc w:val="left"/>
      <w:pPr>
        <w:ind w:left="1865" w:hanging="360"/>
      </w:pPr>
      <w:rPr/>
    </w:lvl>
    <w:lvl w:ilvl="2">
      <w:start w:val="1"/>
      <w:numFmt w:val="lowerRoman"/>
      <w:lvlText w:val="%3."/>
      <w:lvlJc w:val="right"/>
      <w:pPr>
        <w:ind w:left="2585" w:hanging="180"/>
      </w:pPr>
      <w:rPr/>
    </w:lvl>
    <w:lvl w:ilvl="3">
      <w:start w:val="1"/>
      <w:numFmt w:val="decimal"/>
      <w:lvlText w:val="%4."/>
      <w:lvlJc w:val="left"/>
      <w:pPr>
        <w:ind w:left="3305" w:hanging="360"/>
      </w:pPr>
      <w:rPr/>
    </w:lvl>
    <w:lvl w:ilvl="4">
      <w:start w:val="1"/>
      <w:numFmt w:val="lowerLetter"/>
      <w:lvlText w:val="%5."/>
      <w:lvlJc w:val="left"/>
      <w:pPr>
        <w:ind w:left="4025" w:hanging="360"/>
      </w:pPr>
      <w:rPr/>
    </w:lvl>
    <w:lvl w:ilvl="5">
      <w:start w:val="1"/>
      <w:numFmt w:val="lowerRoman"/>
      <w:lvlText w:val="%6."/>
      <w:lvlJc w:val="right"/>
      <w:pPr>
        <w:ind w:left="4745" w:hanging="180"/>
      </w:pPr>
      <w:rPr/>
    </w:lvl>
    <w:lvl w:ilvl="6">
      <w:start w:val="1"/>
      <w:numFmt w:val="decimal"/>
      <w:lvlText w:val="%7."/>
      <w:lvlJc w:val="left"/>
      <w:pPr>
        <w:ind w:left="5465" w:hanging="360"/>
      </w:pPr>
      <w:rPr/>
    </w:lvl>
    <w:lvl w:ilvl="7">
      <w:start w:val="1"/>
      <w:numFmt w:val="lowerLetter"/>
      <w:lvlText w:val="%8."/>
      <w:lvlJc w:val="left"/>
      <w:pPr>
        <w:ind w:left="6185" w:hanging="360"/>
      </w:pPr>
      <w:rPr/>
    </w:lvl>
    <w:lvl w:ilvl="8">
      <w:start w:val="1"/>
      <w:numFmt w:val="lowerRoman"/>
      <w:lvlText w:val="%9."/>
      <w:lvlJc w:val="right"/>
      <w:pPr>
        <w:ind w:left="6905" w:hanging="180"/>
      </w:pPr>
      <w:rPr/>
    </w:lvl>
  </w:abstractNum>
  <w:abstractNum w:abstractNumId="7">
    <w:lvl w:ilvl="0">
      <w:start w:val="1"/>
      <w:numFmt w:val="decimal"/>
      <w:lvlText w:val="%1."/>
      <w:lvlJc w:val="left"/>
      <w:pPr>
        <w:ind w:left="708.6614173228347" w:hanging="283.4645669291339"/>
      </w:pPr>
      <w:rPr>
        <w:color w:val="000000"/>
      </w:rPr>
    </w:lvl>
    <w:lvl w:ilvl="1">
      <w:start w:val="1"/>
      <w:numFmt w:val="lowerLetter"/>
      <w:lvlText w:val="%2."/>
      <w:lvlJc w:val="left"/>
      <w:pPr>
        <w:ind w:left="1440" w:hanging="360"/>
      </w:pPr>
      <w:rPr/>
    </w:lvl>
    <w:lvl w:ilvl="2">
      <w:start w:val="1"/>
      <w:numFmt w:val="lowerLetter"/>
      <w:lvlText w:val="%3."/>
      <w:lvlJc w:val="left"/>
      <w:pPr>
        <w:ind w:left="1133.858267716535" w:hanging="425.1968503937003"/>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25b9f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jc w:val="center"/>
    </w:pPr>
    <w:rPr>
      <w:color w:val="25b9f0"/>
      <w:sz w:val="48"/>
      <w:szCs w:val="48"/>
    </w:rPr>
  </w:style>
  <w:style w:type="paragraph" w:styleId="Heading2">
    <w:name w:val="heading 2"/>
    <w:basedOn w:val="Normal"/>
    <w:next w:val="Normal"/>
    <w:pPr>
      <w:keepNext w:val="1"/>
      <w:keepLines w:val="1"/>
      <w:spacing w:after="200" w:before="480" w:line="240" w:lineRule="auto"/>
      <w:ind w:left="360"/>
    </w:pPr>
    <w:rPr>
      <w:color w:val="25b9f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qFormat w:val="1"/>
  </w:style>
  <w:style w:type="paragraph" w:styleId="Heading1">
    <w:name w:val="heading 1"/>
    <w:aliases w:val="Heading 2 JMM"/>
    <w:basedOn w:val="Normal"/>
    <w:next w:val="Normal"/>
    <w:link w:val="Heading1Char"/>
    <w:autoRedefine w:val="1"/>
    <w:uiPriority w:val="9"/>
    <w:qFormat w:val="1"/>
    <w:rsid w:val="0059396B"/>
    <w:pPr>
      <w:keepNext w:val="1"/>
      <w:keepLines w:val="1"/>
      <w:spacing w:before="240"/>
      <w:outlineLvl w:val="0"/>
    </w:pPr>
    <w:rPr>
      <w:rFonts w:ascii="Arial" w:hAnsi="Arial" w:cstheme="majorBidi" w:eastAsiaTheme="majorEastAsia"/>
      <w:color w:val="25b9f0"/>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BodySponsorship" w:customStyle="1">
    <w:name w:val="Normal Body – Sponsorship"/>
    <w:basedOn w:val="Normal"/>
    <w:autoRedefine w:val="1"/>
    <w:qFormat w:val="1"/>
    <w:rsid w:val="00FB6CA9"/>
    <w:pPr>
      <w:spacing w:before="200" w:line="276" w:lineRule="auto"/>
    </w:pPr>
    <w:rPr>
      <w:rFonts w:cstheme="minorHAnsi"/>
      <w:sz w:val="22"/>
      <w:szCs w:val="22"/>
    </w:rPr>
  </w:style>
  <w:style w:type="character" w:styleId="Heading1Char" w:customStyle="1">
    <w:name w:val="Heading 1 Char"/>
    <w:aliases w:val="Heading 2 JMM Char"/>
    <w:basedOn w:val="DefaultParagraphFont"/>
    <w:link w:val="Heading1"/>
    <w:uiPriority w:val="9"/>
    <w:rsid w:val="0059396B"/>
    <w:rPr>
      <w:rFonts w:ascii="Arial" w:hAnsi="Arial" w:cstheme="majorBidi" w:eastAsiaTheme="majorEastAsia"/>
      <w:color w:val="25b9f0"/>
      <w:sz w:val="32"/>
      <w:szCs w:val="32"/>
    </w:rPr>
  </w:style>
  <w:style w:type="paragraph" w:styleId="Header">
    <w:name w:val="header"/>
    <w:basedOn w:val="Normal"/>
    <w:link w:val="HeaderChar"/>
    <w:uiPriority w:val="99"/>
    <w:unhideWhenUsed w:val="1"/>
    <w:rsid w:val="0001785E"/>
    <w:pPr>
      <w:tabs>
        <w:tab w:val="center" w:pos="4513"/>
        <w:tab w:val="right" w:pos="9026"/>
      </w:tabs>
    </w:pPr>
  </w:style>
  <w:style w:type="character" w:styleId="HeaderChar" w:customStyle="1">
    <w:name w:val="Header Char"/>
    <w:basedOn w:val="DefaultParagraphFont"/>
    <w:link w:val="Header"/>
    <w:uiPriority w:val="99"/>
    <w:rsid w:val="0001785E"/>
  </w:style>
  <w:style w:type="paragraph" w:styleId="Footer">
    <w:name w:val="footer"/>
    <w:basedOn w:val="Normal"/>
    <w:link w:val="FooterChar"/>
    <w:uiPriority w:val="99"/>
    <w:unhideWhenUsed w:val="1"/>
    <w:rsid w:val="0001785E"/>
    <w:pPr>
      <w:tabs>
        <w:tab w:val="center" w:pos="4513"/>
        <w:tab w:val="right" w:pos="9026"/>
      </w:tabs>
    </w:pPr>
  </w:style>
  <w:style w:type="character" w:styleId="FooterChar" w:customStyle="1">
    <w:name w:val="Footer Char"/>
    <w:basedOn w:val="DefaultParagraphFont"/>
    <w:link w:val="Footer"/>
    <w:uiPriority w:val="99"/>
    <w:rsid w:val="0001785E"/>
  </w:style>
  <w:style w:type="table" w:styleId="TableGrid">
    <w:name w:val="Table Grid"/>
    <w:basedOn w:val="TableNormal"/>
    <w:uiPriority w:val="59"/>
    <w:rsid w:val="0001785E"/>
    <w:rPr>
      <w:sz w:val="22"/>
      <w:szCs w:val="22"/>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1785E"/>
    <w:pPr>
      <w:spacing w:after="200" w:line="276" w:lineRule="auto"/>
      <w:ind w:left="720"/>
      <w:contextualSpacing w:val="1"/>
    </w:pPr>
    <w:rPr>
      <w:sz w:val="22"/>
      <w:szCs w:val="22"/>
    </w:rPr>
  </w:style>
  <w:style w:type="character" w:styleId="CommentReference">
    <w:name w:val="annotation reference"/>
    <w:basedOn w:val="DefaultParagraphFont"/>
    <w:uiPriority w:val="99"/>
    <w:unhideWhenUsed w:val="1"/>
    <w:rsid w:val="0001785E"/>
    <w:rPr>
      <w:sz w:val="16"/>
      <w:szCs w:val="16"/>
    </w:rPr>
  </w:style>
  <w:style w:type="paragraph" w:styleId="CommentText">
    <w:name w:val="annotation text"/>
    <w:basedOn w:val="Normal"/>
    <w:link w:val="CommentTextChar"/>
    <w:uiPriority w:val="99"/>
    <w:unhideWhenUsed w:val="1"/>
    <w:rsid w:val="0001785E"/>
    <w:pPr>
      <w:spacing w:after="200"/>
    </w:pPr>
    <w:rPr>
      <w:sz w:val="20"/>
      <w:szCs w:val="20"/>
    </w:rPr>
  </w:style>
  <w:style w:type="character" w:styleId="CommentTextChar" w:customStyle="1">
    <w:name w:val="Comment Text Char"/>
    <w:basedOn w:val="DefaultParagraphFont"/>
    <w:link w:val="CommentText"/>
    <w:uiPriority w:val="99"/>
    <w:rsid w:val="0001785E"/>
    <w:rPr>
      <w:sz w:val="20"/>
      <w:szCs w:val="20"/>
    </w:rPr>
  </w:style>
  <w:style w:type="character" w:styleId="Hyperlink">
    <w:name w:val="Hyperlink"/>
    <w:basedOn w:val="DefaultParagraphFont"/>
    <w:uiPriority w:val="99"/>
    <w:unhideWhenUsed w:val="1"/>
    <w:rsid w:val="009D755A"/>
    <w:rPr>
      <w:color w:val="0563c1" w:themeColor="hyperlink"/>
      <w:u w:val="single"/>
    </w:rPr>
  </w:style>
  <w:style w:type="character" w:styleId="UnresolvedMention">
    <w:name w:val="Unresolved Mention"/>
    <w:basedOn w:val="DefaultParagraphFont"/>
    <w:uiPriority w:val="99"/>
    <w:semiHidden w:val="1"/>
    <w:unhideWhenUsed w:val="1"/>
    <w:rsid w:val="009D755A"/>
    <w:rPr>
      <w:color w:val="605e5c"/>
      <w:shd w:color="auto" w:fill="e1dfdd" w:val="clear"/>
    </w:rPr>
  </w:style>
  <w:style w:type="paragraph" w:styleId="CommentSubject">
    <w:name w:val="annotation subject"/>
    <w:basedOn w:val="CommentText"/>
    <w:next w:val="CommentText"/>
    <w:link w:val="CommentSubjectChar"/>
    <w:uiPriority w:val="99"/>
    <w:semiHidden w:val="1"/>
    <w:unhideWhenUsed w:val="1"/>
    <w:rsid w:val="00B81425"/>
    <w:pPr>
      <w:spacing w:after="0"/>
    </w:pPr>
    <w:rPr>
      <w:b w:val="1"/>
      <w:bCs w:val="1"/>
    </w:rPr>
  </w:style>
  <w:style w:type="character" w:styleId="CommentSubjectChar" w:customStyle="1">
    <w:name w:val="Comment Subject Char"/>
    <w:basedOn w:val="CommentTextChar"/>
    <w:link w:val="CommentSubject"/>
    <w:uiPriority w:val="99"/>
    <w:semiHidden w:val="1"/>
    <w:rsid w:val="00B81425"/>
    <w:rPr>
      <w:b w:val="1"/>
      <w:bCs w:val="1"/>
      <w:sz w:val="20"/>
      <w:szCs w:val="20"/>
    </w:rPr>
  </w:style>
  <w:style w:type="character" w:styleId="FollowedHyperlink">
    <w:name w:val="FollowedHyperlink"/>
    <w:basedOn w:val="DefaultParagraphFont"/>
    <w:uiPriority w:val="99"/>
    <w:semiHidden w:val="1"/>
    <w:unhideWhenUsed w:val="1"/>
    <w:rsid w:val="00520538"/>
    <w:rPr>
      <w:color w:val="954f72" w:themeColor="followedHyperlink"/>
      <w:u w:val="single"/>
    </w:rPr>
  </w:style>
  <w:style w:type="character" w:styleId="PageNumber">
    <w:name w:val="page number"/>
    <w:basedOn w:val="DefaultParagraphFont"/>
    <w:uiPriority w:val="99"/>
    <w:semiHidden w:val="1"/>
    <w:unhideWhenUsed w:val="1"/>
    <w:rsid w:val="002C1EAD"/>
  </w:style>
  <w:style w:type="paragraph" w:styleId="NormaltextJMM" w:customStyle="1">
    <w:name w:val="Normal text JMM"/>
    <w:basedOn w:val="Normal"/>
    <w:qFormat w:val="1"/>
    <w:rsid w:val="002B4762"/>
    <w:pPr>
      <w:spacing w:after="60" w:before="60"/>
    </w:pPr>
    <w:rPr>
      <w:rFonts w:asciiTheme="majorHAnsi" w:cstheme="majorHAnsi" w:hAnsiTheme="majorHAnsi"/>
      <w:sz w:val="22"/>
      <w:szCs w:val="22"/>
    </w:rPr>
  </w:style>
  <w:style w:type="table" w:styleId="ListTable3-Accent3">
    <w:name w:val="List Table 3 Accent 3"/>
    <w:basedOn w:val="TableNormal"/>
    <w:uiPriority w:val="48"/>
    <w:rsid w:val="007D4769"/>
    <w:tblPr>
      <w:tblStyleRowBandSize w:val="1"/>
      <w:tblStyleColBandSize w:val="1"/>
      <w:tblBorders>
        <w:top w:color="a5a5a5" w:space="0" w:sz="4" w:themeColor="accent3" w:val="single"/>
        <w:left w:color="a5a5a5" w:space="0" w:sz="4" w:themeColor="accent3" w:val="single"/>
        <w:bottom w:color="a5a5a5" w:space="0" w:sz="4" w:themeColor="accent3" w:val="single"/>
        <w:right w:color="a5a5a5" w:space="0" w:sz="4" w:themeColor="accent3" w:val="single"/>
      </w:tblBorders>
    </w:tblPr>
    <w:tblStylePr w:type="firstRow">
      <w:rPr>
        <w:b w:val="1"/>
        <w:bCs w:val="1"/>
        <w:color w:val="ffffff" w:themeColor="background1"/>
      </w:rPr>
      <w:tblPr/>
      <w:tcPr>
        <w:shd w:color="auto" w:fill="a5a5a5" w:themeFill="accent3" w:val="clear"/>
      </w:tcPr>
    </w:tblStylePr>
    <w:tblStylePr w:type="lastRow">
      <w:rPr>
        <w:b w:val="1"/>
        <w:bCs w:val="1"/>
      </w:rPr>
      <w:tblPr/>
      <w:tcPr>
        <w:tcBorders>
          <w:top w:color="a5a5a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5a5a5" w:space="0" w:sz="4" w:themeColor="accent3" w:val="single"/>
          <w:right w:color="a5a5a5" w:space="0" w:sz="4" w:themeColor="accent3" w:val="single"/>
        </w:tcBorders>
      </w:tcPr>
    </w:tblStylePr>
    <w:tblStylePr w:type="band1Horz">
      <w:tblPr/>
      <w:tcPr>
        <w:tcBorders>
          <w:top w:color="a5a5a5" w:space="0" w:sz="4" w:themeColor="accent3" w:val="single"/>
          <w:bottom w:color="a5a5a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themeColor="accent3" w:val="double"/>
          <w:left w:space="0" w:sz="0" w:val="nil"/>
        </w:tcBorders>
      </w:tcPr>
    </w:tblStylePr>
    <w:tblStylePr w:type="swCell">
      <w:tblPr/>
      <w:tcPr>
        <w:tcBorders>
          <w:top w:color="a5a5a5" w:space="0" w:sz="4" w:themeColor="accent3" w:val="double"/>
          <w:right w:space="0" w:sz="0" w:val="nil"/>
        </w:tcBorders>
      </w:tcPr>
    </w:tblStylePr>
  </w:style>
  <w:style w:type="paragraph" w:styleId="NoSpacing">
    <w:name w:val="No Spacing"/>
    <w:link w:val="NoSpacingChar"/>
    <w:uiPriority w:val="1"/>
    <w:qFormat w:val="1"/>
    <w:rsid w:val="007D4769"/>
    <w:rPr>
      <w:rFonts w:eastAsiaTheme="minorEastAsia"/>
      <w:sz w:val="22"/>
      <w:szCs w:val="22"/>
      <w:lang w:eastAsia="zh-CN" w:val="en-US"/>
    </w:rPr>
  </w:style>
  <w:style w:type="character" w:styleId="NoSpacingChar" w:customStyle="1">
    <w:name w:val="No Spacing Char"/>
    <w:basedOn w:val="DefaultParagraphFont"/>
    <w:link w:val="NoSpacing"/>
    <w:uiPriority w:val="1"/>
    <w:rsid w:val="007D4769"/>
    <w:rPr>
      <w:rFonts w:eastAsiaTheme="minorEastAsia"/>
      <w:sz w:val="22"/>
      <w:szCs w:val="22"/>
      <w:lang w:eastAsia="zh-CN"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22"/>
      <w:szCs w:val="22"/>
    </w:rPr>
    <w:tblPr>
      <w:tblStyleRowBandSize w:val="1"/>
      <w:tblStyleColBandSize w:val="1"/>
    </w:tblPr>
  </w:style>
  <w:style w:type="table" w:styleId="a0" w:customStyle="1">
    <w:basedOn w:val="TableNormal"/>
    <w:rPr>
      <w:sz w:val="22"/>
      <w:szCs w:val="22"/>
    </w:rPr>
    <w:tblPr>
      <w:tblStyleRowBandSize w:val="1"/>
      <w:tblStyleColBandSize w:val="1"/>
    </w:tblPr>
  </w:style>
  <w:style w:type="table" w:styleId="a1" w:customStyle="1">
    <w:basedOn w:val="TableNormal"/>
    <w:rPr>
      <w:sz w:val="22"/>
      <w:szCs w:val="22"/>
    </w:rPr>
    <w:tblPr>
      <w:tblStyleRowBandSize w:val="1"/>
      <w:tblStyleColBandSize w:val="1"/>
    </w:tblPr>
  </w:style>
  <w:style w:type="table" w:styleId="a2" w:customStyle="1">
    <w:basedOn w:val="TableNormal"/>
    <w:rPr>
      <w:sz w:val="22"/>
      <w:szCs w:val="22"/>
    </w:rPr>
    <w:tblPr>
      <w:tblStyleRowBandSize w:val="1"/>
      <w:tblStyleColBandSize w:val="1"/>
    </w:tblPr>
  </w:style>
  <w:style w:type="table" w:styleId="a3" w:customStyle="1">
    <w:basedOn w:val="TableNormal"/>
    <w:rPr>
      <w:sz w:val="22"/>
      <w:szCs w:val="22"/>
    </w:rPr>
    <w:tblPr>
      <w:tblStyleRowBandSize w:val="1"/>
      <w:tblStyleColBandSize w:val="1"/>
    </w:tblPr>
  </w:style>
  <w:style w:type="table" w:styleId="a4" w:customStyle="1">
    <w:basedOn w:val="TableNormal"/>
    <w:rPr>
      <w:sz w:val="22"/>
      <w:szCs w:val="22"/>
    </w:rPr>
    <w:tblPr>
      <w:tblStyleRowBandSize w:val="1"/>
      <w:tblStyleColBandSize w:val="1"/>
    </w:tblPr>
  </w:style>
  <w:style w:type="table" w:styleId="a5" w:customStyle="1">
    <w:basedOn w:val="TableNormal"/>
    <w:rPr>
      <w:sz w:val="22"/>
      <w:szCs w:val="22"/>
    </w:rPr>
    <w:tblPr>
      <w:tblStyleRowBandSize w:val="1"/>
      <w:tblStyleColBandSize w:val="1"/>
    </w:tblPr>
  </w:style>
  <w:style w:type="table" w:styleId="a6" w:customStyle="1">
    <w:basedOn w:val="TableNormal"/>
    <w:rPr>
      <w:sz w:val="22"/>
      <w:szCs w:val="22"/>
    </w:rPr>
    <w:tblPr>
      <w:tblStyleRowBandSize w:val="1"/>
      <w:tblStyleColBandSize w:val="1"/>
    </w:tblPr>
  </w:style>
  <w:style w:type="table" w:styleId="a7" w:customStyle="1">
    <w:basedOn w:val="TableNormal"/>
    <w:rPr>
      <w:sz w:val="22"/>
      <w:szCs w:val="22"/>
    </w:rPr>
    <w:tblPr>
      <w:tblStyleRowBandSize w:val="1"/>
      <w:tblStyleColBandSize w:val="1"/>
    </w:tblPr>
  </w:style>
  <w:style w:type="table" w:styleId="a8" w:customStyle="1">
    <w:basedOn w:val="TableNormal"/>
    <w:rPr>
      <w:sz w:val="22"/>
      <w:szCs w:val="22"/>
    </w:rPr>
    <w:tblPr>
      <w:tblStyleRowBandSize w:val="1"/>
      <w:tblStyleColBandSize w:val="1"/>
    </w:tblPr>
  </w:style>
  <w:style w:type="table" w:styleId="a9" w:customStyle="1">
    <w:basedOn w:val="TableNormal"/>
    <w:rPr>
      <w:sz w:val="22"/>
      <w:szCs w:val="22"/>
    </w:rPr>
    <w:tblPr>
      <w:tblStyleRowBandSize w:val="1"/>
      <w:tblStyleColBandSize w:val="1"/>
    </w:tblPr>
  </w:style>
  <w:style w:type="paragraph" w:styleId="TOC1">
    <w:name w:val="toc 1"/>
    <w:basedOn w:val="Normal"/>
    <w:next w:val="Normal"/>
    <w:autoRedefine w:val="1"/>
    <w:uiPriority w:val="39"/>
    <w:unhideWhenUsed w:val="1"/>
    <w:rsid w:val="002C1EAD"/>
    <w:pPr>
      <w:tabs>
        <w:tab w:val="left" w:pos="480"/>
        <w:tab w:val="right" w:pos="9623"/>
      </w:tabs>
      <w:spacing w:before="360"/>
    </w:pPr>
    <w:rPr>
      <w:rFonts w:ascii="Arial" w:cs="Arial" w:eastAsia="Arial" w:hAnsi="Arial"/>
      <w:b w:val="1"/>
      <w:bCs w:val="1"/>
      <w:noProof w:val="1"/>
      <w:sz w:val="22"/>
      <w:szCs w:val="22"/>
    </w:rPr>
  </w:style>
  <w:style w:type="paragraph" w:styleId="TOC2">
    <w:name w:val="toc 2"/>
    <w:basedOn w:val="Normal"/>
    <w:next w:val="Normal"/>
    <w:autoRedefine w:val="1"/>
    <w:uiPriority w:val="39"/>
    <w:unhideWhenUsed w:val="1"/>
    <w:rsid w:val="0059396B"/>
    <w:pPr>
      <w:spacing w:before="240"/>
    </w:pPr>
    <w:rPr>
      <w:rFonts w:asciiTheme="minorHAnsi" w:hAnsiTheme="minorHAnsi"/>
      <w:b w:val="1"/>
      <w:bCs w:val="1"/>
      <w:sz w:val="20"/>
      <w:szCs w:val="20"/>
    </w:rPr>
  </w:style>
  <w:style w:type="paragraph" w:styleId="TOC3">
    <w:name w:val="toc 3"/>
    <w:basedOn w:val="Normal"/>
    <w:next w:val="Normal"/>
    <w:autoRedefine w:val="1"/>
    <w:uiPriority w:val="39"/>
    <w:unhideWhenUsed w:val="1"/>
    <w:rsid w:val="0059396B"/>
    <w:pPr>
      <w:ind w:left="240"/>
    </w:pPr>
    <w:rPr>
      <w:rFonts w:asciiTheme="minorHAnsi" w:hAnsiTheme="minorHAnsi"/>
      <w:sz w:val="20"/>
      <w:szCs w:val="20"/>
    </w:rPr>
  </w:style>
  <w:style w:type="paragraph" w:styleId="TOC4">
    <w:name w:val="toc 4"/>
    <w:basedOn w:val="Normal"/>
    <w:next w:val="Normal"/>
    <w:autoRedefine w:val="1"/>
    <w:uiPriority w:val="39"/>
    <w:unhideWhenUsed w:val="1"/>
    <w:rsid w:val="0059396B"/>
    <w:pPr>
      <w:ind w:left="480"/>
    </w:pPr>
    <w:rPr>
      <w:rFonts w:asciiTheme="minorHAnsi" w:hAnsiTheme="minorHAnsi"/>
      <w:sz w:val="20"/>
      <w:szCs w:val="20"/>
    </w:rPr>
  </w:style>
  <w:style w:type="paragraph" w:styleId="TOC5">
    <w:name w:val="toc 5"/>
    <w:basedOn w:val="Normal"/>
    <w:next w:val="Normal"/>
    <w:autoRedefine w:val="1"/>
    <w:uiPriority w:val="39"/>
    <w:unhideWhenUsed w:val="1"/>
    <w:rsid w:val="0059396B"/>
    <w:pPr>
      <w:ind w:left="720"/>
    </w:pPr>
    <w:rPr>
      <w:rFonts w:asciiTheme="minorHAnsi" w:hAnsiTheme="minorHAnsi"/>
      <w:sz w:val="20"/>
      <w:szCs w:val="20"/>
    </w:rPr>
  </w:style>
  <w:style w:type="paragraph" w:styleId="TOC6">
    <w:name w:val="toc 6"/>
    <w:basedOn w:val="Normal"/>
    <w:next w:val="Normal"/>
    <w:autoRedefine w:val="1"/>
    <w:uiPriority w:val="39"/>
    <w:unhideWhenUsed w:val="1"/>
    <w:rsid w:val="0059396B"/>
    <w:pPr>
      <w:ind w:left="960"/>
    </w:pPr>
    <w:rPr>
      <w:rFonts w:asciiTheme="minorHAnsi" w:hAnsiTheme="minorHAnsi"/>
      <w:sz w:val="20"/>
      <w:szCs w:val="20"/>
    </w:rPr>
  </w:style>
  <w:style w:type="paragraph" w:styleId="TOC7">
    <w:name w:val="toc 7"/>
    <w:basedOn w:val="Normal"/>
    <w:next w:val="Normal"/>
    <w:autoRedefine w:val="1"/>
    <w:uiPriority w:val="39"/>
    <w:unhideWhenUsed w:val="1"/>
    <w:rsid w:val="0059396B"/>
    <w:pPr>
      <w:ind w:left="1200"/>
    </w:pPr>
    <w:rPr>
      <w:rFonts w:asciiTheme="minorHAnsi" w:hAnsiTheme="minorHAnsi"/>
      <w:sz w:val="20"/>
      <w:szCs w:val="20"/>
    </w:rPr>
  </w:style>
  <w:style w:type="paragraph" w:styleId="TOC8">
    <w:name w:val="toc 8"/>
    <w:basedOn w:val="Normal"/>
    <w:next w:val="Normal"/>
    <w:autoRedefine w:val="1"/>
    <w:uiPriority w:val="39"/>
    <w:unhideWhenUsed w:val="1"/>
    <w:rsid w:val="0059396B"/>
    <w:pPr>
      <w:ind w:left="1440"/>
    </w:pPr>
    <w:rPr>
      <w:rFonts w:asciiTheme="minorHAnsi" w:hAnsiTheme="minorHAnsi"/>
      <w:sz w:val="20"/>
      <w:szCs w:val="20"/>
    </w:rPr>
  </w:style>
  <w:style w:type="paragraph" w:styleId="TOC9">
    <w:name w:val="toc 9"/>
    <w:basedOn w:val="Normal"/>
    <w:next w:val="Normal"/>
    <w:autoRedefine w:val="1"/>
    <w:uiPriority w:val="39"/>
    <w:unhideWhenUsed w:val="1"/>
    <w:rsid w:val="0059396B"/>
    <w:pPr>
      <w:ind w:left="1680"/>
    </w:pPr>
    <w:rPr>
      <w:rFonts w:asciiTheme="minorHAnsi" w:hAnsiTheme="minorHAnsi"/>
      <w:sz w:val="20"/>
      <w:szCs w:val="20"/>
    </w:rPr>
  </w:style>
  <w:style w:type="paragraph" w:styleId="Heading1JMM22" w:customStyle="1">
    <w:name w:val="Heading 1 JMM22"/>
    <w:basedOn w:val="Heading1"/>
    <w:autoRedefine w:val="1"/>
    <w:qFormat w:val="1"/>
    <w:rsid w:val="002C1EAD"/>
    <w:pPr>
      <w:spacing w:before="0" w:line="276" w:lineRule="auto"/>
      <w:jc w:val="center"/>
    </w:pPr>
    <w:rPr>
      <w:rFonts w:cs="Arial" w:eastAsia="Arial"/>
      <w:sz w:val="48"/>
      <w:szCs w:val="48"/>
    </w:rPr>
  </w:style>
  <w:style w:type="paragraph" w:styleId="Heading2JMM22" w:customStyle="1">
    <w:name w:val="Heading 2 JMM22"/>
    <w:basedOn w:val="Heading1"/>
    <w:autoRedefine w:val="1"/>
    <w:qFormat w:val="1"/>
    <w:rsid w:val="00E36E1A"/>
    <w:pPr>
      <w:numPr>
        <w:numId w:val="13"/>
      </w:numPr>
      <w:spacing w:after="200" w:before="360"/>
    </w:pPr>
  </w:style>
  <w:style w:type="paragraph" w:styleId="Revision">
    <w:name w:val="Revision"/>
    <w:hidden w:val="1"/>
    <w:uiPriority w:val="99"/>
    <w:semiHidden w:val="1"/>
    <w:rsid w:val="00E36E1A"/>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eader" Target="header2.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5.xml"/><Relationship Id="rId14" Type="http://schemas.openxmlformats.org/officeDocument/2006/relationships/footer" Target="footer4.xml"/><Relationship Id="rId17" Type="http://schemas.openxmlformats.org/officeDocument/2006/relationships/hyperlink" Target="mailto:secretary@iped-editors.org" TargetMode="External"/><Relationship Id="rId16" Type="http://schemas.openxmlformats.org/officeDocument/2006/relationships/hyperlink" Target="mailto:secretary@iped-editors.or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secretary@iped-editors.org"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gO+rVb49zCbCMaGCOfF4hVng0g==">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2021-08-05T04:06:00Z</dcterms:created>
  <dc:creator>2022</dc:creator>
</cp:coreProperties>
</file>